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4AF2FDD2" w14:textId="77777777" w:rsidTr="007B2FC9">
        <w:tc>
          <w:tcPr>
            <w:tcW w:w="9072" w:type="dxa"/>
            <w:shd w:val="clear" w:color="auto" w:fill="D9D9D9"/>
          </w:tcPr>
          <w:p w14:paraId="53BE69F0" w14:textId="27EAF8A9"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602E41">
              <w:rPr>
                <w:rFonts w:cs="Arial"/>
                <w:bCs/>
                <w:sz w:val="28"/>
                <w:szCs w:val="28"/>
              </w:rPr>
              <w:t>35</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14:paraId="67002EC3" w14:textId="77777777" w:rsidR="003D377B" w:rsidRPr="000513F5" w:rsidRDefault="003D377B" w:rsidP="003D377B">
      <w:pPr>
        <w:jc w:val="center"/>
        <w:rPr>
          <w:b/>
          <w:sz w:val="18"/>
          <w:szCs w:val="18"/>
        </w:rPr>
      </w:pPr>
    </w:p>
    <w:p w14:paraId="0D0EE801" w14:textId="77777777" w:rsidR="002338F6" w:rsidRDefault="002338F6" w:rsidP="003D377B">
      <w:pPr>
        <w:rPr>
          <w:rFonts w:cs="Arial"/>
          <w:bCs/>
          <w:sz w:val="23"/>
          <w:szCs w:val="23"/>
        </w:rPr>
      </w:pPr>
    </w:p>
    <w:p w14:paraId="0FE716D4" w14:textId="77777777" w:rsidR="00E61E11" w:rsidRDefault="00E61E11" w:rsidP="003D377B">
      <w:pPr>
        <w:rPr>
          <w:rFonts w:cs="Arial"/>
          <w:bCs/>
          <w:sz w:val="23"/>
          <w:szCs w:val="23"/>
        </w:rPr>
      </w:pPr>
    </w:p>
    <w:p w14:paraId="2F6379CA" w14:textId="77777777" w:rsidR="00E61E11" w:rsidRPr="00E61E11" w:rsidRDefault="00E61E11" w:rsidP="003D377B">
      <w:pPr>
        <w:rPr>
          <w:rFonts w:cs="Arial"/>
          <w:bCs/>
          <w:sz w:val="23"/>
          <w:szCs w:val="23"/>
        </w:rPr>
      </w:pPr>
    </w:p>
    <w:p w14:paraId="16440BC2" w14:textId="1E091974"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civil</w:t>
      </w:r>
      <w:r w:rsidRPr="00E61E11">
        <w:rPr>
          <w:rFonts w:cs="Arial"/>
          <w:sz w:val="23"/>
          <w:szCs w:val="23"/>
          <w:lang w:eastAsia="pt-BR"/>
        </w:rPr>
        <w:t>,</w:t>
      </w:r>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602E41">
        <w:rPr>
          <w:rFonts w:cs="Arial"/>
          <w:sz w:val="23"/>
          <w:szCs w:val="23"/>
          <w:lang w:eastAsia="pt-BR"/>
        </w:rPr>
        <w:t>Escola Superior de Contabilidade, Tributos e RH Ltda.</w:t>
      </w:r>
      <w:r w:rsidR="00CF54DC" w:rsidRPr="00CF54DC">
        <w:rPr>
          <w:rFonts w:cs="Arial"/>
          <w:sz w:val="23"/>
          <w:szCs w:val="23"/>
          <w:lang w:eastAsia="pt-BR"/>
        </w:rPr>
        <w:t xml:space="preserve"> inscrita no CNPJ sob o nº </w:t>
      </w:r>
      <w:r w:rsidR="00602E41">
        <w:rPr>
          <w:rFonts w:cs="Arial"/>
          <w:sz w:val="23"/>
          <w:szCs w:val="23"/>
          <w:lang w:eastAsia="pt-BR"/>
        </w:rPr>
        <w:t>32.947.598/0001-17</w:t>
      </w:r>
      <w:r w:rsidR="00CF54DC" w:rsidRPr="00CF54DC">
        <w:rPr>
          <w:rFonts w:cs="Arial"/>
          <w:sz w:val="23"/>
          <w:szCs w:val="23"/>
          <w:lang w:eastAsia="pt-BR"/>
        </w:rPr>
        <w:t xml:space="preserve">, situada na Rua </w:t>
      </w:r>
      <w:r w:rsidR="00276B3B">
        <w:rPr>
          <w:rFonts w:cs="Arial"/>
          <w:sz w:val="23"/>
          <w:szCs w:val="23"/>
          <w:lang w:eastAsia="pt-BR"/>
        </w:rPr>
        <w:t>Felipe Gadelha, 104 – Sala 07 - Santana</w:t>
      </w:r>
      <w:r w:rsidR="007C7210">
        <w:rPr>
          <w:rFonts w:cs="Arial"/>
          <w:sz w:val="23"/>
          <w:szCs w:val="23"/>
          <w:lang w:eastAsia="pt-BR"/>
        </w:rPr>
        <w:t xml:space="preserve"> – São Paulo (CEP </w:t>
      </w:r>
      <w:r w:rsidR="00276B3B">
        <w:rPr>
          <w:rFonts w:cs="Arial"/>
          <w:sz w:val="23"/>
          <w:szCs w:val="23"/>
          <w:lang w:eastAsia="pt-BR"/>
        </w:rPr>
        <w:t>02012-12</w:t>
      </w:r>
      <w:r w:rsidR="00CF54DC" w:rsidRPr="00CF54DC">
        <w:rPr>
          <w:rFonts w:cs="Arial"/>
          <w:sz w:val="23"/>
          <w:szCs w:val="23"/>
          <w:lang w:eastAsia="pt-BR"/>
        </w:rPr>
        <w:t xml:space="preserve">0), neste ato representada por </w:t>
      </w:r>
      <w:r w:rsidR="00276B3B">
        <w:rPr>
          <w:rFonts w:cs="Arial"/>
          <w:sz w:val="23"/>
          <w:szCs w:val="23"/>
          <w:lang w:eastAsia="pt-BR"/>
        </w:rPr>
        <w:t>Viviane da Silva Santos</w:t>
      </w:r>
      <w:r w:rsidR="00CF54DC" w:rsidRPr="00CF54DC">
        <w:rPr>
          <w:rFonts w:cs="Arial"/>
          <w:sz w:val="23"/>
          <w:szCs w:val="23"/>
          <w:lang w:eastAsia="pt-BR"/>
        </w:rPr>
        <w:t>, brasileir</w:t>
      </w:r>
      <w:r w:rsidR="00276B3B">
        <w:rPr>
          <w:rFonts w:cs="Arial"/>
          <w:sz w:val="23"/>
          <w:szCs w:val="23"/>
          <w:lang w:eastAsia="pt-BR"/>
        </w:rPr>
        <w:t>a</w:t>
      </w:r>
      <w:r w:rsidR="00CF54DC" w:rsidRPr="00CF54DC">
        <w:rPr>
          <w:rFonts w:cs="Arial"/>
          <w:sz w:val="23"/>
          <w:szCs w:val="23"/>
          <w:lang w:eastAsia="pt-BR"/>
        </w:rPr>
        <w:t>, casad</w:t>
      </w:r>
      <w:r w:rsidR="00276B3B">
        <w:rPr>
          <w:rFonts w:cs="Arial"/>
          <w:sz w:val="23"/>
          <w:szCs w:val="23"/>
          <w:lang w:eastAsia="pt-BR"/>
        </w:rPr>
        <w:t>a</w:t>
      </w:r>
      <w:r w:rsidR="00CF54DC" w:rsidRPr="00CF54DC">
        <w:rPr>
          <w:rFonts w:cs="Arial"/>
          <w:sz w:val="23"/>
          <w:szCs w:val="23"/>
          <w:lang w:eastAsia="pt-BR"/>
        </w:rPr>
        <w:t xml:space="preserve">, </w:t>
      </w:r>
      <w:r w:rsidR="00276B3B">
        <w:rPr>
          <w:rFonts w:cs="Arial"/>
          <w:sz w:val="23"/>
          <w:szCs w:val="23"/>
          <w:lang w:eastAsia="pt-BR"/>
        </w:rPr>
        <w:t xml:space="preserve">administradora, </w:t>
      </w:r>
      <w:r w:rsidR="00CF54DC" w:rsidRPr="00CF54DC">
        <w:rPr>
          <w:rFonts w:cs="Arial"/>
          <w:sz w:val="23"/>
          <w:szCs w:val="23"/>
          <w:lang w:eastAsia="pt-BR"/>
        </w:rPr>
        <w:t xml:space="preserve">CPF </w:t>
      </w:r>
      <w:r w:rsidR="00276B3B">
        <w:rPr>
          <w:rFonts w:cs="Arial"/>
          <w:sz w:val="23"/>
          <w:szCs w:val="23"/>
          <w:lang w:eastAsia="pt-BR"/>
        </w:rPr>
        <w:t>301.851.138-77</w:t>
      </w:r>
      <w:r w:rsidR="00834991" w:rsidRPr="00E61E11">
        <w:rPr>
          <w:rFonts w:cs="Arial"/>
          <w:sz w:val="23"/>
          <w:szCs w:val="23"/>
          <w:lang w:eastAsia="pt-BR"/>
        </w:rPr>
        <w:t xml:space="preserve">, </w:t>
      </w:r>
      <w:r w:rsidR="00392B47" w:rsidRPr="00E61E11">
        <w:rPr>
          <w:rFonts w:cs="Arial"/>
          <w:b/>
          <w:bCs/>
          <w:sz w:val="23"/>
          <w:szCs w:val="23"/>
          <w:lang w:eastAsia="pt-BR"/>
        </w:rPr>
        <w:t xml:space="preserve">com base no disposto no </w:t>
      </w:r>
      <w:r w:rsidR="00466473" w:rsidRPr="00466473">
        <w:rPr>
          <w:rFonts w:cs="Arial"/>
          <w:b/>
          <w:bCs/>
          <w:sz w:val="23"/>
          <w:szCs w:val="23"/>
          <w:lang w:eastAsia="pt-BR"/>
        </w:rPr>
        <w:t xml:space="preserve">art. 131, inciso II, alínea “f” </w:t>
      </w:r>
      <w:r w:rsidR="00392B47" w:rsidRPr="00E61E11">
        <w:rPr>
          <w:rFonts w:cs="Arial"/>
          <w:b/>
          <w:bCs/>
          <w:sz w:val="23"/>
          <w:szCs w:val="23"/>
          <w:lang w:eastAsia="pt-BR"/>
        </w:rPr>
        <w:t>do RILC (Regulamento Interno de Licitações, Contratos e Convênios da CESAMA)</w:t>
      </w:r>
      <w:r w:rsidR="007D6732">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466473">
        <w:rPr>
          <w:rFonts w:cs="Arial"/>
          <w:sz w:val="23"/>
          <w:szCs w:val="23"/>
          <w:lang w:eastAsia="pt-BR"/>
        </w:rPr>
        <w:t>57/66</w:t>
      </w:r>
      <w:r w:rsidRPr="00E61E11">
        <w:rPr>
          <w:rFonts w:cs="Arial"/>
          <w:sz w:val="23"/>
          <w:szCs w:val="23"/>
          <w:lang w:eastAsia="pt-BR"/>
        </w:rPr>
        <w:t xml:space="preserve">, conforme justificativa </w:t>
      </w:r>
      <w:r w:rsidR="00184BB3" w:rsidRPr="00E61E11">
        <w:rPr>
          <w:rFonts w:cs="Arial"/>
          <w:sz w:val="23"/>
          <w:szCs w:val="23"/>
          <w:lang w:eastAsia="pt-BR"/>
        </w:rPr>
        <w:t>de fl</w:t>
      </w:r>
      <w:r w:rsidR="001A1D9D" w:rsidRPr="00E61E11">
        <w:rPr>
          <w:rFonts w:cs="Arial"/>
          <w:sz w:val="23"/>
          <w:szCs w:val="23"/>
          <w:lang w:eastAsia="pt-BR"/>
        </w:rPr>
        <w:t>s</w:t>
      </w:r>
      <w:r w:rsidR="00184BB3" w:rsidRPr="00E61E11">
        <w:rPr>
          <w:rFonts w:cs="Arial"/>
          <w:sz w:val="23"/>
          <w:szCs w:val="23"/>
          <w:lang w:eastAsia="pt-BR"/>
        </w:rPr>
        <w:t>.</w:t>
      </w:r>
      <w:r w:rsidR="00EC4395">
        <w:rPr>
          <w:rFonts w:cs="Arial"/>
          <w:sz w:val="23"/>
          <w:szCs w:val="23"/>
          <w:lang w:eastAsia="pt-BR"/>
        </w:rPr>
        <w:t>02</w:t>
      </w:r>
      <w:r w:rsidR="00466473">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466473">
        <w:rPr>
          <w:rFonts w:cs="Arial"/>
          <w:sz w:val="23"/>
          <w:szCs w:val="23"/>
          <w:lang w:eastAsia="pt-BR"/>
        </w:rPr>
        <w:t>70</w:t>
      </w:r>
      <w:r w:rsidR="00CF54DC">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F54DC">
        <w:rPr>
          <w:rFonts w:cs="Arial"/>
          <w:sz w:val="23"/>
          <w:szCs w:val="23"/>
          <w:lang w:eastAsia="pt-BR"/>
        </w:rPr>
        <w:t xml:space="preserve"> </w:t>
      </w:r>
      <w:r w:rsidR="00466473">
        <w:rPr>
          <w:rFonts w:cs="Arial"/>
          <w:sz w:val="23"/>
          <w:szCs w:val="23"/>
          <w:lang w:eastAsia="pt-BR"/>
        </w:rPr>
        <w:t>Inexigibilidade</w:t>
      </w:r>
      <w:r w:rsidR="00CF54DC">
        <w:rPr>
          <w:rFonts w:cs="Arial"/>
          <w:sz w:val="23"/>
          <w:szCs w:val="23"/>
          <w:lang w:eastAsia="pt-BR"/>
        </w:rPr>
        <w:t xml:space="preserve"> </w:t>
      </w:r>
      <w:r w:rsidRPr="00E61E11">
        <w:rPr>
          <w:rFonts w:cs="Arial"/>
          <w:sz w:val="23"/>
          <w:szCs w:val="23"/>
          <w:lang w:eastAsia="pt-BR"/>
        </w:rPr>
        <w:t xml:space="preserve">nº </w:t>
      </w:r>
      <w:r w:rsidR="00466473">
        <w:rPr>
          <w:rFonts w:cs="Arial"/>
          <w:sz w:val="23"/>
          <w:szCs w:val="23"/>
          <w:lang w:eastAsia="pt-BR"/>
        </w:rPr>
        <w:t>25</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14:paraId="4B83CEFE" w14:textId="77777777"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14:paraId="1AA8C4FC" w14:textId="6BE759B4"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466473" w:rsidRPr="000A2332">
        <w:rPr>
          <w:rFonts w:cs="Arial"/>
          <w:b/>
          <w:bCs/>
          <w:sz w:val="23"/>
          <w:szCs w:val="23"/>
          <w:lang w:eastAsia="pt-BR"/>
        </w:rPr>
        <w:t>c</w:t>
      </w:r>
      <w:r w:rsidR="00466473" w:rsidRPr="000A2332">
        <w:rPr>
          <w:rFonts w:cs="Arial"/>
          <w:b/>
          <w:bCs/>
          <w:sz w:val="23"/>
          <w:szCs w:val="23"/>
          <w:lang w:eastAsia="pt-BR"/>
        </w:rPr>
        <w:t>ontratação de 01 (uma) inscrição do curso “Lucro Real Apuração do IRPJ e CSLL Adições e Exclusões e-LALUR”, na modalidade online, para a chefe do DECC - Departamento de Contabilidade e Custos desta companhia</w:t>
      </w:r>
      <w:r w:rsidR="00A70ADD" w:rsidRPr="000A2332">
        <w:rPr>
          <w:rFonts w:cs="Arial"/>
          <w:sz w:val="23"/>
          <w:szCs w:val="23"/>
          <w:lang w:eastAsia="pt-BR"/>
        </w:rPr>
        <w:t>,</w:t>
      </w:r>
      <w:r w:rsidR="00A70ADD" w:rsidRPr="00E61E11">
        <w:rPr>
          <w:rFonts w:cs="Arial"/>
          <w:sz w:val="23"/>
          <w:szCs w:val="23"/>
          <w:lang w:eastAsia="pt-BR"/>
        </w:rPr>
        <w:t xml:space="preserve"> </w:t>
      </w:r>
      <w:r w:rsidR="00161AA1" w:rsidRPr="00E61E11">
        <w:rPr>
          <w:rFonts w:cs="Arial"/>
          <w:sz w:val="23"/>
          <w:szCs w:val="23"/>
          <w:lang w:eastAsia="pt-BR"/>
        </w:rPr>
        <w:t xml:space="preserve">conforme justificativa e autorizações constantes na </w:t>
      </w:r>
      <w:r w:rsidR="000A2332">
        <w:rPr>
          <w:rFonts w:cs="Arial"/>
          <w:sz w:val="23"/>
          <w:szCs w:val="23"/>
          <w:lang w:eastAsia="pt-BR"/>
        </w:rPr>
        <w:t xml:space="preserve">Inexigibilidade </w:t>
      </w:r>
      <w:r w:rsidR="000A2332" w:rsidRPr="00E61E11">
        <w:rPr>
          <w:rFonts w:cs="Arial"/>
          <w:sz w:val="23"/>
          <w:szCs w:val="23"/>
          <w:lang w:eastAsia="pt-BR"/>
        </w:rPr>
        <w:t xml:space="preserve">nº </w:t>
      </w:r>
      <w:r w:rsidR="000A2332">
        <w:rPr>
          <w:rFonts w:cs="Arial"/>
          <w:sz w:val="23"/>
          <w:szCs w:val="23"/>
          <w:lang w:eastAsia="pt-BR"/>
        </w:rPr>
        <w:t>25</w:t>
      </w:r>
      <w:r w:rsidR="000A2332" w:rsidRPr="00E61E11">
        <w:rPr>
          <w:rFonts w:cs="Arial"/>
          <w:sz w:val="23"/>
          <w:szCs w:val="23"/>
          <w:lang w:eastAsia="pt-BR"/>
        </w:rPr>
        <w:t>/2021</w:t>
      </w:r>
      <w:r w:rsidR="006B4F8C" w:rsidRPr="00E61E11">
        <w:rPr>
          <w:rFonts w:cs="Arial"/>
          <w:sz w:val="23"/>
          <w:szCs w:val="23"/>
          <w:lang w:eastAsia="pt-BR"/>
        </w:rPr>
        <w:t xml:space="preserve">, com fundamento no </w:t>
      </w:r>
      <w:r w:rsidR="000A2332" w:rsidRPr="000A2332">
        <w:rPr>
          <w:rFonts w:cs="Arial"/>
          <w:sz w:val="23"/>
          <w:szCs w:val="23"/>
          <w:lang w:eastAsia="pt-BR"/>
        </w:rPr>
        <w:t xml:space="preserve">art. 30, inciso II, alínea “f” da Lei nº 13.303/2016, bem como art. 131, inciso II, alínea “f”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14:paraId="32ADC04E" w14:textId="77777777" w:rsidR="000A2332" w:rsidRDefault="000A2332" w:rsidP="000A2332">
      <w:pPr>
        <w:pStyle w:val="PargrafodaLista"/>
        <w:spacing w:before="120" w:line="360" w:lineRule="auto"/>
        <w:ind w:left="510"/>
        <w:rPr>
          <w:rFonts w:ascii="Arial" w:hAnsi="Arial" w:cs="Arial"/>
          <w:b/>
          <w:sz w:val="23"/>
          <w:szCs w:val="23"/>
        </w:rPr>
      </w:pPr>
    </w:p>
    <w:p w14:paraId="5799C1CD" w14:textId="0E0A0D52" w:rsidR="004F400C" w:rsidRPr="00B43367" w:rsidRDefault="004F400C" w:rsidP="004F400C">
      <w:pPr>
        <w:pStyle w:val="PargrafodaLista"/>
        <w:numPr>
          <w:ilvl w:val="1"/>
          <w:numId w:val="1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14:paraId="341CD888" w14:textId="1111A996" w:rsidR="000A2332" w:rsidRPr="000A2332" w:rsidRDefault="000A2332" w:rsidP="000A2332">
      <w:pPr>
        <w:spacing w:before="120" w:line="360" w:lineRule="auto"/>
        <w:rPr>
          <w:rFonts w:cs="Arial"/>
          <w:sz w:val="23"/>
          <w:szCs w:val="23"/>
          <w:lang w:eastAsia="pt-BR"/>
        </w:rPr>
      </w:pPr>
      <w:r w:rsidRPr="000A2332">
        <w:rPr>
          <w:rFonts w:cs="Arial"/>
          <w:sz w:val="23"/>
          <w:szCs w:val="23"/>
          <w:lang w:eastAsia="pt-BR"/>
        </w:rPr>
        <w:t>1.1</w:t>
      </w:r>
      <w:r w:rsidRPr="000A2332">
        <w:rPr>
          <w:rFonts w:cs="Arial"/>
          <w:sz w:val="23"/>
          <w:szCs w:val="23"/>
          <w:lang w:eastAsia="pt-BR"/>
        </w:rPr>
        <w:t>.1 – Descrição sumária</w:t>
      </w:r>
      <w:r>
        <w:rPr>
          <w:rFonts w:cs="Arial"/>
          <w:sz w:val="23"/>
          <w:szCs w:val="23"/>
          <w:lang w:eastAsia="pt-BR"/>
        </w:rPr>
        <w:t xml:space="preserve">: </w:t>
      </w:r>
      <w:r w:rsidRPr="000A2332">
        <w:rPr>
          <w:rFonts w:cs="Arial"/>
          <w:sz w:val="23"/>
          <w:szCs w:val="23"/>
          <w:lang w:eastAsia="pt-BR"/>
        </w:rPr>
        <w:t xml:space="preserve">Contratação de 01 (uma) inscrição para o curso “Lucro Real Apuração do IRPJ e CSLL Adições e Exclusões e-LALUR”, na modalidade online, para </w:t>
      </w:r>
      <w:r w:rsidRPr="000A2332">
        <w:rPr>
          <w:rFonts w:cs="Arial"/>
          <w:sz w:val="23"/>
          <w:szCs w:val="23"/>
          <w:lang w:eastAsia="pt-BR"/>
        </w:rPr>
        <w:lastRenderedPageBreak/>
        <w:t xml:space="preserve">chefe do DELC - Departamento de Contabilidade e Custos desta companhia, conforme especificações deste Termo de Referência e seus anexos.   </w:t>
      </w:r>
    </w:p>
    <w:p w14:paraId="43980318" w14:textId="0B00ED0C" w:rsidR="000A2332" w:rsidRPr="000A2332" w:rsidRDefault="000A2332" w:rsidP="000A2332">
      <w:pPr>
        <w:spacing w:before="120" w:line="360" w:lineRule="auto"/>
        <w:rPr>
          <w:rFonts w:cs="Arial"/>
          <w:b/>
          <w:bCs/>
          <w:sz w:val="23"/>
          <w:szCs w:val="23"/>
          <w:lang w:eastAsia="pt-BR"/>
        </w:rPr>
      </w:pPr>
      <w:r w:rsidRPr="000A2332">
        <w:rPr>
          <w:rFonts w:cs="Arial"/>
          <w:b/>
          <w:bCs/>
          <w:sz w:val="23"/>
          <w:szCs w:val="23"/>
          <w:lang w:eastAsia="pt-BR"/>
        </w:rPr>
        <w:t>1</w:t>
      </w:r>
      <w:r w:rsidRPr="000A2332">
        <w:rPr>
          <w:rFonts w:cs="Arial"/>
          <w:b/>
          <w:bCs/>
          <w:sz w:val="23"/>
          <w:szCs w:val="23"/>
          <w:lang w:eastAsia="pt-BR"/>
        </w:rPr>
        <w:t>.1.</w:t>
      </w:r>
      <w:r w:rsidRPr="000A2332">
        <w:rPr>
          <w:rFonts w:cs="Arial"/>
          <w:b/>
          <w:bCs/>
          <w:sz w:val="23"/>
          <w:szCs w:val="23"/>
          <w:lang w:eastAsia="pt-BR"/>
        </w:rPr>
        <w:t>2</w:t>
      </w:r>
      <w:r>
        <w:rPr>
          <w:rFonts w:cs="Arial"/>
          <w:b/>
          <w:bCs/>
          <w:sz w:val="23"/>
          <w:szCs w:val="23"/>
          <w:lang w:eastAsia="pt-BR"/>
        </w:rPr>
        <w:t xml:space="preserve">. </w:t>
      </w:r>
      <w:r w:rsidRPr="000A2332">
        <w:rPr>
          <w:rFonts w:cs="Arial"/>
          <w:b/>
          <w:bCs/>
          <w:sz w:val="23"/>
          <w:szCs w:val="23"/>
          <w:lang w:eastAsia="pt-BR"/>
        </w:rPr>
        <w:t>Da Descrição do Curso</w:t>
      </w:r>
    </w:p>
    <w:p w14:paraId="68659DF7" w14:textId="77777777" w:rsidR="000A2332" w:rsidRPr="000A2332" w:rsidRDefault="000A2332" w:rsidP="000A2332">
      <w:pPr>
        <w:spacing w:before="120" w:line="360" w:lineRule="auto"/>
        <w:rPr>
          <w:rFonts w:cs="Arial"/>
          <w:sz w:val="23"/>
          <w:szCs w:val="23"/>
          <w:lang w:eastAsia="pt-BR"/>
        </w:rPr>
      </w:pPr>
      <w:r w:rsidRPr="000A2332">
        <w:rPr>
          <w:rFonts w:cs="Arial"/>
          <w:sz w:val="23"/>
          <w:szCs w:val="23"/>
          <w:lang w:eastAsia="pt-BR"/>
        </w:rPr>
        <w:t>Curso: Curso Lucro Real Apuração do IRPJ e CSLL Adições e Exclusões e-LALUR;</w:t>
      </w:r>
    </w:p>
    <w:p w14:paraId="1D6A0E95" w14:textId="77777777" w:rsidR="000A2332" w:rsidRPr="000A2332" w:rsidRDefault="000A2332" w:rsidP="000A2332">
      <w:pPr>
        <w:spacing w:before="120" w:line="360" w:lineRule="auto"/>
        <w:rPr>
          <w:rFonts w:cs="Arial"/>
          <w:sz w:val="23"/>
          <w:szCs w:val="23"/>
          <w:lang w:eastAsia="pt-BR"/>
        </w:rPr>
      </w:pPr>
      <w:r w:rsidRPr="000A2332">
        <w:rPr>
          <w:rFonts w:cs="Arial"/>
          <w:sz w:val="23"/>
          <w:szCs w:val="23"/>
          <w:lang w:eastAsia="pt-BR"/>
        </w:rPr>
        <w:t>Carga horária: 24 horas;</w:t>
      </w:r>
    </w:p>
    <w:p w14:paraId="08BE3BA8" w14:textId="77777777" w:rsidR="000A2332" w:rsidRPr="000A2332" w:rsidRDefault="000A2332" w:rsidP="000A2332">
      <w:pPr>
        <w:spacing w:before="120" w:line="360" w:lineRule="auto"/>
        <w:rPr>
          <w:rFonts w:cs="Arial"/>
          <w:sz w:val="23"/>
          <w:szCs w:val="23"/>
          <w:lang w:eastAsia="pt-BR"/>
        </w:rPr>
      </w:pPr>
      <w:r w:rsidRPr="000A2332">
        <w:rPr>
          <w:rFonts w:cs="Arial"/>
          <w:sz w:val="23"/>
          <w:szCs w:val="23"/>
          <w:lang w:eastAsia="pt-BR"/>
        </w:rPr>
        <w:t xml:space="preserve">Número de participantes: 01 (um); </w:t>
      </w:r>
    </w:p>
    <w:p w14:paraId="05034120" w14:textId="77777777" w:rsidR="000A2332" w:rsidRPr="000A2332" w:rsidRDefault="000A2332" w:rsidP="000A2332">
      <w:pPr>
        <w:spacing w:before="120" w:line="360" w:lineRule="auto"/>
        <w:rPr>
          <w:rFonts w:cs="Arial"/>
          <w:sz w:val="23"/>
          <w:szCs w:val="23"/>
          <w:lang w:eastAsia="pt-BR"/>
        </w:rPr>
      </w:pPr>
      <w:r w:rsidRPr="000A2332">
        <w:rPr>
          <w:rFonts w:cs="Arial"/>
          <w:sz w:val="23"/>
          <w:szCs w:val="23"/>
          <w:lang w:eastAsia="pt-BR"/>
        </w:rPr>
        <w:t>Período do curso: 05,06 e 08/11/2021;</w:t>
      </w:r>
    </w:p>
    <w:p w14:paraId="68E618BA" w14:textId="77777777" w:rsidR="000A2332" w:rsidRPr="000A2332" w:rsidRDefault="000A2332" w:rsidP="000A2332">
      <w:pPr>
        <w:spacing w:before="120" w:line="360" w:lineRule="auto"/>
        <w:rPr>
          <w:rFonts w:cs="Arial"/>
          <w:sz w:val="23"/>
          <w:szCs w:val="23"/>
          <w:lang w:eastAsia="pt-BR"/>
        </w:rPr>
      </w:pPr>
      <w:r w:rsidRPr="000A2332">
        <w:rPr>
          <w:rFonts w:cs="Arial"/>
          <w:sz w:val="23"/>
          <w:szCs w:val="23"/>
          <w:lang w:eastAsia="pt-BR"/>
        </w:rPr>
        <w:t>Modalidade:  online - aulas ao vivo e interativas na plataforma da Escola Superior Contábil, Fiscal e RH.</w:t>
      </w:r>
    </w:p>
    <w:p w14:paraId="2C453236" w14:textId="0BD255EF" w:rsidR="000A2332" w:rsidRPr="000A2332" w:rsidRDefault="000A2332" w:rsidP="000A2332">
      <w:pPr>
        <w:spacing w:before="120" w:line="360" w:lineRule="auto"/>
        <w:rPr>
          <w:rFonts w:cs="Arial"/>
          <w:sz w:val="23"/>
          <w:szCs w:val="23"/>
          <w:lang w:eastAsia="pt-BR"/>
        </w:rPr>
      </w:pPr>
      <w:r>
        <w:rPr>
          <w:rFonts w:cs="Arial"/>
          <w:sz w:val="23"/>
          <w:szCs w:val="23"/>
          <w:lang w:eastAsia="pt-BR"/>
        </w:rPr>
        <w:t>1</w:t>
      </w:r>
      <w:r w:rsidRPr="000A2332">
        <w:rPr>
          <w:rFonts w:cs="Arial"/>
          <w:sz w:val="23"/>
          <w:szCs w:val="23"/>
          <w:lang w:eastAsia="pt-BR"/>
        </w:rPr>
        <w:t>.1.2</w:t>
      </w:r>
      <w:r>
        <w:rPr>
          <w:rFonts w:cs="Arial"/>
          <w:sz w:val="23"/>
          <w:szCs w:val="23"/>
          <w:lang w:eastAsia="pt-BR"/>
        </w:rPr>
        <w:t>.1.</w:t>
      </w:r>
      <w:r w:rsidRPr="000A2332">
        <w:rPr>
          <w:rFonts w:cs="Arial"/>
          <w:sz w:val="23"/>
          <w:szCs w:val="23"/>
          <w:lang w:eastAsia="pt-BR"/>
        </w:rPr>
        <w:t xml:space="preserve"> Dos Objetivos Gerais, objetivos específicos, conteúdo programático</w:t>
      </w:r>
    </w:p>
    <w:p w14:paraId="75A3FEFB" w14:textId="77777777" w:rsidR="000A2332" w:rsidRPr="000A2332" w:rsidRDefault="000A2332" w:rsidP="000A2332">
      <w:pPr>
        <w:spacing w:before="120" w:line="360" w:lineRule="auto"/>
        <w:rPr>
          <w:rFonts w:cs="Arial"/>
          <w:sz w:val="23"/>
          <w:szCs w:val="23"/>
          <w:lang w:eastAsia="pt-BR"/>
        </w:rPr>
      </w:pPr>
      <w:r w:rsidRPr="000A2332">
        <w:rPr>
          <w:rFonts w:cs="Arial"/>
          <w:sz w:val="23"/>
          <w:szCs w:val="23"/>
          <w:lang w:eastAsia="pt-BR"/>
        </w:rPr>
        <w:t>Vide ementa constante do material de divulgação do evento.</w:t>
      </w:r>
    </w:p>
    <w:p w14:paraId="0AFA2DAC" w14:textId="77777777" w:rsidR="005C1521" w:rsidRPr="00BA7F16" w:rsidRDefault="005C1521" w:rsidP="00EC4395">
      <w:pPr>
        <w:spacing w:line="360" w:lineRule="auto"/>
        <w:rPr>
          <w:rFonts w:cs="Arial"/>
          <w:sz w:val="16"/>
          <w:szCs w:val="16"/>
        </w:rPr>
      </w:pPr>
    </w:p>
    <w:p w14:paraId="3AB6CDDE" w14:textId="77777777" w:rsidR="00BA7F16" w:rsidRDefault="00BA7F16" w:rsidP="000D35C8">
      <w:pPr>
        <w:spacing w:before="120" w:line="360" w:lineRule="auto"/>
        <w:rPr>
          <w:rFonts w:cs="Arial"/>
          <w:sz w:val="23"/>
          <w:szCs w:val="23"/>
        </w:rPr>
        <w:sectPr w:rsidR="00BA7F16" w:rsidSect="005C1521">
          <w:headerReference w:type="even" r:id="rId8"/>
          <w:headerReference w:type="default" r:id="rId9"/>
          <w:footerReference w:type="default" r:id="rId10"/>
          <w:footnotePr>
            <w:pos w:val="beneathText"/>
          </w:footnotePr>
          <w:type w:val="continuous"/>
          <w:pgSz w:w="11907" w:h="16840" w:code="9"/>
          <w:pgMar w:top="1701" w:right="1134" w:bottom="1134" w:left="1701" w:header="567" w:footer="680" w:gutter="0"/>
          <w:cols w:space="720"/>
          <w:docGrid w:linePitch="360"/>
        </w:sectPr>
      </w:pPr>
    </w:p>
    <w:p w14:paraId="120481D6" w14:textId="77777777"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14:paraId="51F5AD75" w14:textId="472A8EB0" w:rsidR="003F2034" w:rsidRPr="00E61E11" w:rsidRDefault="003F2034" w:rsidP="003F2034">
      <w:pPr>
        <w:spacing w:before="120" w:line="360" w:lineRule="auto"/>
        <w:rPr>
          <w:rFonts w:cs="Arial"/>
          <w:sz w:val="23"/>
          <w:szCs w:val="23"/>
          <w:lang w:eastAsia="pt-BR"/>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como valor </w:t>
      </w:r>
      <w:r w:rsidRPr="00E61E11">
        <w:rPr>
          <w:rFonts w:cs="Arial"/>
          <w:sz w:val="23"/>
          <w:szCs w:val="23"/>
          <w:lang w:eastAsia="pt-BR"/>
        </w:rPr>
        <w:t>global a importância de</w:t>
      </w:r>
      <w:r w:rsidR="004721C0">
        <w:rPr>
          <w:rFonts w:cs="Arial"/>
          <w:sz w:val="23"/>
          <w:szCs w:val="23"/>
          <w:lang w:eastAsia="pt-BR"/>
        </w:rPr>
        <w:t xml:space="preserve"> </w:t>
      </w:r>
      <w:r w:rsidR="004721C0" w:rsidRPr="004721C0">
        <w:rPr>
          <w:b/>
          <w:bCs/>
          <w:sz w:val="24"/>
          <w:szCs w:val="24"/>
        </w:rPr>
        <w:t>R$ 1.232,00 (um mil, duzentos e trinta e dois reais)</w:t>
      </w:r>
      <w:r w:rsidR="005C1521" w:rsidRPr="004721C0">
        <w:rPr>
          <w:rFonts w:cs="Arial"/>
          <w:b/>
          <w:bCs/>
          <w:sz w:val="23"/>
          <w:szCs w:val="23"/>
          <w:lang w:eastAsia="pt-BR"/>
        </w:rPr>
        <w:t>,</w:t>
      </w:r>
      <w:r w:rsidRPr="00E61E11">
        <w:rPr>
          <w:rFonts w:cs="Arial"/>
          <w:sz w:val="23"/>
          <w:szCs w:val="23"/>
          <w:lang w:eastAsia="pt-BR"/>
        </w:rPr>
        <w:t xml:space="preserve"> pagos na forma do item 2.2.</w:t>
      </w:r>
    </w:p>
    <w:p w14:paraId="590C3C9E" w14:textId="77777777" w:rsidR="00E33549" w:rsidRPr="00E61E11" w:rsidRDefault="00E33549" w:rsidP="00E33549">
      <w:pPr>
        <w:spacing w:before="120" w:line="360" w:lineRule="auto"/>
        <w:rPr>
          <w:rFonts w:cs="Arial"/>
          <w:sz w:val="23"/>
          <w:szCs w:val="23"/>
        </w:rPr>
      </w:pPr>
      <w:r w:rsidRPr="00E61E11">
        <w:rPr>
          <w:rFonts w:cs="Arial"/>
          <w:sz w:val="23"/>
          <w:szCs w:val="23"/>
        </w:rPr>
        <w:t xml:space="preserve">2.1.1 Caso o vencimento ocorra no sábado, domingo, feriado ou ponto facultativo para a Cesama, o pagamento será realizado no primeiro dia útil subsequente. </w:t>
      </w:r>
    </w:p>
    <w:p w14:paraId="457E4E71" w14:textId="3A7BB008"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 xml:space="preserve">através de medições, </w:t>
      </w:r>
      <w:r w:rsidR="00AC548D" w:rsidRPr="00BB1C6F">
        <w:rPr>
          <w:rFonts w:cs="Arial"/>
          <w:iCs/>
          <w:sz w:val="23"/>
          <w:szCs w:val="23"/>
        </w:rPr>
        <w:t xml:space="preserve">30 </w:t>
      </w:r>
      <w:r w:rsidR="00AC548D" w:rsidRPr="00BB1C6F">
        <w:rPr>
          <w:rFonts w:cs="Arial"/>
          <w:sz w:val="23"/>
          <w:szCs w:val="23"/>
        </w:rPr>
        <w:t xml:space="preserve">(trinta) dias após a </w:t>
      </w:r>
      <w:r w:rsidR="00CC7F2D" w:rsidRPr="00BB1C6F">
        <w:rPr>
          <w:rFonts w:cs="Arial"/>
          <w:sz w:val="23"/>
          <w:szCs w:val="23"/>
        </w:rPr>
        <w:t>prestação dos</w:t>
      </w:r>
      <w:r w:rsidR="004721C0">
        <w:rPr>
          <w:rFonts w:cs="Arial"/>
          <w:sz w:val="23"/>
          <w:szCs w:val="23"/>
        </w:rPr>
        <w:t xml:space="preserve"> </w:t>
      </w:r>
      <w:r w:rsidR="00CC7F2D" w:rsidRPr="00BB1C6F">
        <w:rPr>
          <w:rFonts w:cs="Arial"/>
          <w:sz w:val="23"/>
          <w:szCs w:val="23"/>
        </w:rPr>
        <w:t xml:space="preserve">serviços </w:t>
      </w:r>
      <w:r w:rsidR="00AC548D" w:rsidRPr="00BB1C6F">
        <w:rPr>
          <w:rFonts w:cs="Arial"/>
          <w:sz w:val="23"/>
          <w:szCs w:val="23"/>
        </w:rPr>
        <w:t>juntamente com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14:paraId="1994251D" w14:textId="77777777"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11" w:history="1">
        <w:r w:rsidR="00226551" w:rsidRPr="00470CB4">
          <w:rPr>
            <w:rStyle w:val="Hyperlink"/>
            <w:rFonts w:cs="Arial"/>
            <w:sz w:val="23"/>
            <w:szCs w:val="23"/>
          </w:rPr>
          <w:t>treinamento@cesama.com.br</w:t>
        </w:r>
      </w:hyperlink>
      <w:r w:rsidRPr="00E61E11">
        <w:rPr>
          <w:rFonts w:cs="Arial"/>
          <w:sz w:val="23"/>
          <w:szCs w:val="23"/>
        </w:rPr>
        <w:t xml:space="preserve"> com cópia para </w:t>
      </w:r>
      <w:hyperlink r:id="rId12" w:history="1">
        <w:r w:rsidRPr="00E61E11">
          <w:rPr>
            <w:rFonts w:cs="Arial"/>
            <w:sz w:val="23"/>
            <w:szCs w:val="23"/>
          </w:rPr>
          <w:t>nfe@cesama.com.br</w:t>
        </w:r>
      </w:hyperlink>
      <w:r w:rsidRPr="00E61E11">
        <w:rPr>
          <w:rFonts w:cs="Arial"/>
          <w:sz w:val="23"/>
          <w:szCs w:val="23"/>
        </w:rPr>
        <w:t>.</w:t>
      </w:r>
    </w:p>
    <w:p w14:paraId="636077C4" w14:textId="77777777"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14:paraId="06DF76D1" w14:textId="77777777" w:rsidR="00E33549" w:rsidRPr="00E61E11" w:rsidRDefault="00E33549" w:rsidP="00AC548D">
      <w:pPr>
        <w:pStyle w:val="WW-Recuodecorpodetexto2"/>
        <w:numPr>
          <w:ilvl w:val="2"/>
          <w:numId w:val="17"/>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14:paraId="45DDF6E2" w14:textId="77777777"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a aceitação da Nota Fiscal / Fatura.</w:t>
      </w:r>
    </w:p>
    <w:p w14:paraId="6F551676" w14:textId="77777777" w:rsidR="00E33549" w:rsidRPr="00E61E11" w:rsidRDefault="00E33549" w:rsidP="00E33549">
      <w:pPr>
        <w:pStyle w:val="WW-Recuodecorpodetexto2"/>
        <w:numPr>
          <w:ilvl w:val="0"/>
          <w:numId w:val="16"/>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14:paraId="2E4BAF52"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lastRenderedPageBreak/>
        <w:t>2.</w:t>
      </w:r>
      <w:r w:rsidR="00AC548D" w:rsidRPr="00E61E11">
        <w:rPr>
          <w:color w:val="auto"/>
          <w:sz w:val="23"/>
          <w:szCs w:val="23"/>
        </w:rPr>
        <w:t>5</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14:paraId="28919968"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AC548D" w:rsidRPr="00E61E11">
        <w:rPr>
          <w:color w:val="auto"/>
          <w:sz w:val="23"/>
          <w:szCs w:val="23"/>
        </w:rPr>
        <w:t>6</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14:paraId="74B70298"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7</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14:paraId="2BEB7CED" w14:textId="77777777" w:rsidR="00E33549" w:rsidRPr="00E61E11" w:rsidRDefault="00E33549" w:rsidP="00E33549">
      <w:pPr>
        <w:spacing w:before="120" w:line="360" w:lineRule="auto"/>
        <w:rPr>
          <w:rFonts w:cs="Arial"/>
          <w:iCs/>
          <w:sz w:val="23"/>
          <w:szCs w:val="23"/>
        </w:rPr>
      </w:pPr>
      <w:r w:rsidRPr="00E61E11">
        <w:rPr>
          <w:rFonts w:cs="Arial"/>
          <w:iCs/>
          <w:sz w:val="23"/>
          <w:szCs w:val="23"/>
        </w:rPr>
        <w:t>2.</w:t>
      </w:r>
      <w:r w:rsidR="00AC548D" w:rsidRPr="00E61E11">
        <w:rPr>
          <w:rFonts w:cs="Arial"/>
          <w:iCs/>
          <w:sz w:val="23"/>
          <w:szCs w:val="23"/>
        </w:rPr>
        <w:t>8</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14:paraId="042465BF" w14:textId="77777777"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AC548D" w:rsidRPr="00E61E11">
        <w:rPr>
          <w:rFonts w:cs="Arial"/>
          <w:sz w:val="23"/>
          <w:szCs w:val="23"/>
        </w:rPr>
        <w:t>9</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14:paraId="035FF51B"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AC548D" w:rsidRPr="00E61E11">
        <w:rPr>
          <w:rFonts w:cs="Arial"/>
          <w:sz w:val="23"/>
          <w:szCs w:val="23"/>
        </w:rPr>
        <w:t>10</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14:paraId="134AC070" w14:textId="77777777"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AC548D" w:rsidRPr="00E61E11">
        <w:rPr>
          <w:rFonts w:cs="Arial"/>
          <w:color w:val="000000"/>
          <w:sz w:val="23"/>
          <w:szCs w:val="23"/>
        </w:rPr>
        <w:t>11</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5C541EF" w14:textId="77777777"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AC548D" w:rsidRPr="00E61E11">
        <w:rPr>
          <w:sz w:val="23"/>
          <w:szCs w:val="23"/>
        </w:rPr>
        <w:t>11</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14:paraId="6B7F3EF8" w14:textId="77777777"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484E5D" w:rsidRPr="00E61E11">
        <w:rPr>
          <w:sz w:val="23"/>
          <w:szCs w:val="23"/>
        </w:rPr>
        <w:t>11</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14:paraId="0B9FA56F" w14:textId="77777777"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lastRenderedPageBreak/>
        <w:t>CLÁUSULA TERCEIRA: DOS PRAZOS</w:t>
      </w:r>
    </w:p>
    <w:p w14:paraId="069A5830" w14:textId="77777777"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14:paraId="6A35DA23" w14:textId="77777777"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7D6732">
        <w:rPr>
          <w:rFonts w:eastAsia="Arial Unicode MS" w:cs="Arial"/>
          <w:b/>
          <w:bCs/>
          <w:sz w:val="23"/>
          <w:szCs w:val="23"/>
        </w:rPr>
        <w:t xml:space="preserve"> </w:t>
      </w:r>
      <w:r w:rsidR="00307FEC" w:rsidRPr="00E61E11">
        <w:rPr>
          <w:rFonts w:eastAsia="Arial Unicode MS" w:cs="Arial"/>
          <w:b/>
          <w:bCs/>
          <w:sz w:val="23"/>
          <w:szCs w:val="23"/>
        </w:rPr>
        <w:t>é</w:t>
      </w:r>
      <w:r w:rsidR="007D6732">
        <w:rPr>
          <w:rFonts w:eastAsia="Arial Unicode MS" w:cs="Arial"/>
          <w:b/>
          <w:bCs/>
          <w:sz w:val="23"/>
          <w:szCs w:val="23"/>
        </w:rPr>
        <w:t xml:space="preserve"> </w:t>
      </w:r>
      <w:r w:rsidR="00583213" w:rsidRPr="00E61E11">
        <w:rPr>
          <w:rFonts w:eastAsia="Arial Unicode MS" w:cs="Arial"/>
          <w:b/>
          <w:bCs/>
          <w:sz w:val="23"/>
          <w:szCs w:val="23"/>
        </w:rPr>
        <w:t xml:space="preserve">de </w:t>
      </w:r>
      <w:r w:rsidR="000B5658">
        <w:rPr>
          <w:rFonts w:eastAsia="Arial Unicode MS" w:cs="Arial"/>
          <w:b/>
          <w:bCs/>
          <w:sz w:val="23"/>
          <w:szCs w:val="23"/>
        </w:rPr>
        <w:t>90</w:t>
      </w:r>
      <w:r w:rsidR="00583213" w:rsidRPr="00E61E11">
        <w:rPr>
          <w:rFonts w:eastAsia="Arial Unicode MS" w:cs="Arial"/>
          <w:b/>
          <w:bCs/>
          <w:sz w:val="23"/>
          <w:szCs w:val="23"/>
        </w:rPr>
        <w:t xml:space="preserve"> (</w:t>
      </w:r>
      <w:r w:rsidR="000B5658">
        <w:rPr>
          <w:rFonts w:eastAsia="Arial Unicode MS" w:cs="Arial"/>
          <w:b/>
          <w:bCs/>
          <w:sz w:val="23"/>
          <w:szCs w:val="23"/>
        </w:rPr>
        <w:t>noventa</w:t>
      </w:r>
      <w:r w:rsidR="00583213" w:rsidRPr="00E61E11">
        <w:rPr>
          <w:rFonts w:eastAsia="Arial Unicode MS" w:cs="Arial"/>
          <w:b/>
          <w:bCs/>
          <w:sz w:val="23"/>
          <w:szCs w:val="23"/>
        </w:rPr>
        <w:t>) dias</w:t>
      </w:r>
      <w:r w:rsidR="007D6732">
        <w:rPr>
          <w:rFonts w:eastAsia="Arial Unicode MS" w:cs="Arial"/>
          <w:b/>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14:paraId="2EFE7377" w14:textId="2F903BF3"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591215">
        <w:rPr>
          <w:rFonts w:eastAsia="Arial Unicode MS" w:cs="Arial"/>
          <w:bCs/>
          <w:sz w:val="23"/>
          <w:szCs w:val="23"/>
        </w:rPr>
        <w:t>90</w:t>
      </w:r>
      <w:r w:rsidR="000B5658" w:rsidRPr="000B5658">
        <w:rPr>
          <w:rFonts w:eastAsia="Arial Unicode MS" w:cs="Arial"/>
          <w:bCs/>
          <w:sz w:val="23"/>
          <w:szCs w:val="23"/>
        </w:rPr>
        <w:t xml:space="preserve"> (</w:t>
      </w:r>
      <w:r w:rsidR="00591215">
        <w:rPr>
          <w:rFonts w:eastAsia="Arial Unicode MS" w:cs="Arial"/>
          <w:bCs/>
          <w:sz w:val="23"/>
          <w:szCs w:val="23"/>
        </w:rPr>
        <w:t>noventa</w:t>
      </w:r>
      <w:r w:rsidR="000B5658" w:rsidRPr="000B5658">
        <w:rPr>
          <w:rFonts w:eastAsia="Arial Unicode MS" w:cs="Arial"/>
          <w:bCs/>
          <w:sz w:val="23"/>
          <w:szCs w:val="23"/>
        </w:rPr>
        <w:t>) dias contados a partir da emissão da Ordem de Serviço pela CESAMA</w:t>
      </w:r>
      <w:r w:rsidRPr="000B5658">
        <w:rPr>
          <w:rFonts w:eastAsia="Arial Unicode MS" w:cs="Arial"/>
          <w:bCs/>
          <w:sz w:val="23"/>
          <w:szCs w:val="23"/>
        </w:rPr>
        <w:t xml:space="preserve">. </w:t>
      </w:r>
    </w:p>
    <w:p w14:paraId="72A074A5" w14:textId="77777777" w:rsidR="00AC548D" w:rsidRPr="00E61E11"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 O serviço contratado será realizado por execução indireta, sob o regime de empreitada por preço global.</w:t>
      </w:r>
    </w:p>
    <w:p w14:paraId="10A7C4AC"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14:paraId="0F30AF2A"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E61E11">
        <w:rPr>
          <w:rFonts w:eastAsia="Arial Unicode MS" w:cs="Arial"/>
          <w:bCs/>
          <w:sz w:val="23"/>
          <w:szCs w:val="23"/>
        </w:rPr>
        <w:t>alémd</w:t>
      </w:r>
      <w:r w:rsidR="00F97406" w:rsidRPr="00E61E11">
        <w:rPr>
          <w:rFonts w:eastAsia="Arial Unicode MS" w:cs="Arial"/>
          <w:bCs/>
          <w:sz w:val="23"/>
          <w:szCs w:val="23"/>
        </w:rPr>
        <w:t>as previstas no presente termo.</w:t>
      </w:r>
    </w:p>
    <w:p w14:paraId="59BC85F8"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Pr="00E61E11">
        <w:rPr>
          <w:rFonts w:eastAsia="Arial Unicode MS" w:cs="Arial"/>
          <w:bCs/>
          <w:sz w:val="23"/>
          <w:szCs w:val="23"/>
        </w:rPr>
        <w:t xml:space="preserve"> Pela inexecução, total ou parcial do Carta Contrato, a CESAMA poderá aplicar à CONTRATADA isoladamente ou cumulativamente: </w:t>
      </w:r>
    </w:p>
    <w:p w14:paraId="306C5F46"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14:paraId="488FD4A6" w14:textId="77777777"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14:paraId="50DDC470"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14:paraId="66C5D83F"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14:paraId="4F05E7BD" w14:textId="77777777"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14:paraId="30982B5B" w14:textId="77777777" w:rsidR="0079569C" w:rsidRPr="007402D0" w:rsidRDefault="0079569C"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F34341">
        <w:rPr>
          <w:rFonts w:eastAsia="Arial Unicode MS" w:cs="Arial"/>
          <w:bCs/>
          <w:sz w:val="23"/>
          <w:szCs w:val="23"/>
        </w:rPr>
        <w:t>1.</w:t>
      </w:r>
      <w:r w:rsidR="007402D0" w:rsidRPr="007402D0">
        <w:rPr>
          <w:rFonts w:eastAsia="Arial Unicode MS" w:cs="Arial"/>
          <w:bCs/>
          <w:sz w:val="23"/>
          <w:szCs w:val="23"/>
        </w:rPr>
        <w:t>Emitir a Ordem de Serviço, indicando o início da execução dos serviços e do prazo contratual</w:t>
      </w:r>
      <w:r w:rsidR="00484E5D" w:rsidRPr="007402D0">
        <w:rPr>
          <w:rFonts w:eastAsia="Arial Unicode MS" w:cs="Arial"/>
          <w:bCs/>
          <w:sz w:val="23"/>
          <w:szCs w:val="23"/>
        </w:rPr>
        <w:t>.</w:t>
      </w:r>
    </w:p>
    <w:p w14:paraId="58C418E6" w14:textId="77777777"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5.1.2. </w:t>
      </w:r>
      <w:r w:rsidRPr="007402D0">
        <w:rPr>
          <w:rFonts w:eastAsia="Arial Unicode MS" w:cs="Arial"/>
          <w:bCs/>
          <w:sz w:val="23"/>
          <w:szCs w:val="23"/>
        </w:rPr>
        <w:t>Efetuar o pagamento devido à CONTRATADA, nas condições estabelecidas.</w:t>
      </w:r>
    </w:p>
    <w:p w14:paraId="75FC1D66" w14:textId="77777777"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5.1.</w:t>
      </w:r>
      <w:r w:rsidR="007402D0">
        <w:rPr>
          <w:rFonts w:eastAsia="Arial Unicode MS" w:cs="Arial"/>
          <w:bCs/>
          <w:sz w:val="23"/>
          <w:szCs w:val="23"/>
        </w:rPr>
        <w:t>3</w:t>
      </w:r>
      <w:r w:rsidR="00F34341">
        <w:rPr>
          <w:rFonts w:eastAsia="Arial Unicode MS" w:cs="Arial"/>
          <w:bCs/>
          <w:sz w:val="23"/>
          <w:szCs w:val="23"/>
        </w:rPr>
        <w:t xml:space="preserve">. </w:t>
      </w:r>
      <w:r w:rsidR="00484E5D" w:rsidRPr="00E61E11">
        <w:rPr>
          <w:rFonts w:cs="Arial"/>
          <w:sz w:val="23"/>
          <w:szCs w:val="23"/>
        </w:rPr>
        <w:t>Fiscalizar a execução d</w:t>
      </w:r>
      <w:r w:rsidR="00E43E97" w:rsidRPr="00E61E11">
        <w:rPr>
          <w:rFonts w:cs="Arial"/>
          <w:sz w:val="23"/>
          <w:szCs w:val="23"/>
        </w:rPr>
        <w:t>oContrato</w:t>
      </w:r>
      <w:r w:rsidR="00484E5D" w:rsidRPr="00E61E1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14:paraId="6400B6D5" w14:textId="77777777"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4</w:t>
      </w:r>
      <w:r w:rsidR="00F34341">
        <w:rPr>
          <w:rFonts w:eastAsia="Arial Unicode MS" w:cs="Arial"/>
          <w:bCs/>
          <w:sz w:val="23"/>
          <w:szCs w:val="23"/>
        </w:rPr>
        <w:t xml:space="preserve">. </w:t>
      </w:r>
      <w:r w:rsidR="00484E5D" w:rsidRPr="00E61E11">
        <w:rPr>
          <w:rFonts w:cs="Arial"/>
          <w:sz w:val="23"/>
          <w:szCs w:val="23"/>
        </w:rPr>
        <w:t>Rejeitar todo e qualquer serviço, conteúdode má qualidade e em desconformidade com as especificações deste Termo</w:t>
      </w:r>
      <w:r w:rsidRPr="00E61E11">
        <w:rPr>
          <w:rFonts w:eastAsia="Arial Unicode MS" w:cs="Arial"/>
          <w:bCs/>
          <w:sz w:val="23"/>
          <w:szCs w:val="23"/>
        </w:rPr>
        <w:t>;</w:t>
      </w:r>
    </w:p>
    <w:p w14:paraId="0A72EF0F" w14:textId="77777777"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5</w:t>
      </w:r>
      <w:r w:rsidRPr="00E61E11">
        <w:rPr>
          <w:rFonts w:eastAsia="Arial Unicode MS" w:cs="Arial"/>
          <w:bCs/>
          <w:sz w:val="23"/>
          <w:szCs w:val="23"/>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14:paraId="7649D894" w14:textId="77777777"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6</w:t>
      </w:r>
      <w:r w:rsidR="00484E5D" w:rsidRPr="00E61E11">
        <w:rPr>
          <w:rFonts w:eastAsia="Arial Unicode MS" w:cs="Arial"/>
          <w:bCs/>
          <w:sz w:val="23"/>
          <w:szCs w:val="23"/>
        </w:rPr>
        <w:t>.</w:t>
      </w:r>
      <w:r w:rsidRPr="00E61E11">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0A06A692" w14:textId="77777777"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7</w:t>
      </w:r>
      <w:r w:rsidR="00484E5D" w:rsidRPr="00E61E11">
        <w:rPr>
          <w:rFonts w:eastAsia="Arial Unicode MS" w:cs="Arial"/>
          <w:bCs/>
          <w:sz w:val="23"/>
          <w:szCs w:val="23"/>
        </w:rPr>
        <w:t>.</w:t>
      </w:r>
      <w:r w:rsidRPr="00E61E11">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14:paraId="3C30EBCE" w14:textId="77777777"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14:paraId="3BD32397" w14:textId="4BCDF048"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Pr>
          <w:rFonts w:cs="Arial"/>
        </w:rPr>
        <w:t>5</w:t>
      </w:r>
      <w:r w:rsidRPr="007402D0">
        <w:rPr>
          <w:rFonts w:eastAsia="Arial Unicode MS" w:cs="Arial"/>
          <w:bCs/>
          <w:sz w:val="23"/>
          <w:szCs w:val="23"/>
        </w:rPr>
        <w:t xml:space="preserve">.2.1. </w:t>
      </w:r>
      <w:r w:rsidR="00591215">
        <w:rPr>
          <w:rFonts w:cs="Arial"/>
          <w:sz w:val="24"/>
          <w:szCs w:val="24"/>
        </w:rPr>
        <w:t>A Contratada deverá assumir todas as despesas referentes a deslocamento pessoal, alimentação, diárias, encargos sociais, fiscais, trabalhistas e previdenciária da equipe de instrutores</w:t>
      </w:r>
      <w:r w:rsidR="000B5658" w:rsidRPr="007402D0">
        <w:rPr>
          <w:rFonts w:eastAsia="Arial Unicode MS" w:cs="Arial"/>
          <w:bCs/>
          <w:sz w:val="23"/>
          <w:szCs w:val="23"/>
        </w:rPr>
        <w:t>.</w:t>
      </w:r>
    </w:p>
    <w:p w14:paraId="2E0924F5" w14:textId="438D1430"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5.2.2.</w:t>
      </w:r>
      <w:r w:rsidR="00591215" w:rsidRPr="00591215">
        <w:rPr>
          <w:rFonts w:cs="Arial"/>
          <w:sz w:val="24"/>
          <w:szCs w:val="24"/>
        </w:rPr>
        <w:t xml:space="preserve"> </w:t>
      </w:r>
      <w:r w:rsidR="00591215">
        <w:rPr>
          <w:rFonts w:cs="Arial"/>
          <w:sz w:val="24"/>
          <w:szCs w:val="24"/>
        </w:rPr>
        <w:t>A Contratada deverá estar ciente de que quaisquer entendimentos com o Fiscal da contratação serão feitos por escrito, não sendo consideradas quaisquer alegações com fundamento em ordens ou declarações verbais</w:t>
      </w:r>
      <w:r w:rsidR="000B5658" w:rsidRPr="007402D0">
        <w:rPr>
          <w:rFonts w:eastAsia="Arial Unicode MS" w:cs="Arial"/>
          <w:bCs/>
          <w:sz w:val="23"/>
          <w:szCs w:val="23"/>
        </w:rPr>
        <w:t>.</w:t>
      </w:r>
    </w:p>
    <w:p w14:paraId="2FDBA153" w14:textId="1077F16E"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 xml:space="preserve">5.2.3. </w:t>
      </w:r>
      <w:r w:rsidR="00591215">
        <w:rPr>
          <w:rFonts w:cs="Arial"/>
          <w:sz w:val="24"/>
          <w:szCs w:val="24"/>
        </w:rPr>
        <w:t>Contratada prestará todos os esclarecimentos que forem solicitados pela Contratante, sempre por escrito, cujas reclamações atinentes a quaisquer aspectos da execução contratual se obriga prontamente a atender</w:t>
      </w:r>
      <w:r w:rsidR="000B5658" w:rsidRPr="007402D0">
        <w:rPr>
          <w:rFonts w:eastAsia="Arial Unicode MS" w:cs="Arial"/>
          <w:bCs/>
          <w:sz w:val="23"/>
          <w:szCs w:val="23"/>
        </w:rPr>
        <w:t>.</w:t>
      </w:r>
    </w:p>
    <w:p w14:paraId="17C8AA39" w14:textId="15B96190"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5.2.4.</w:t>
      </w:r>
      <w:r w:rsidR="00591215" w:rsidRPr="00591215">
        <w:rPr>
          <w:rFonts w:cs="Arial"/>
          <w:sz w:val="24"/>
          <w:szCs w:val="24"/>
        </w:rPr>
        <w:t xml:space="preserve"> </w:t>
      </w:r>
      <w:r w:rsidR="00591215">
        <w:rPr>
          <w:rFonts w:cs="Arial"/>
          <w:sz w:val="24"/>
          <w:szCs w:val="24"/>
        </w:rPr>
        <w:t>A Contratada deverá facilitar as ações do Fiscal, fornecendo informações ou promovendo acesso à documentação dos serviços em execução, atendendo prontamente às observações e exigências por eles apresentadas</w:t>
      </w:r>
      <w:r w:rsidR="000B5658" w:rsidRPr="007402D0">
        <w:rPr>
          <w:rFonts w:eastAsia="Arial Unicode MS" w:cs="Arial"/>
          <w:bCs/>
          <w:sz w:val="23"/>
          <w:szCs w:val="23"/>
        </w:rPr>
        <w:t>.</w:t>
      </w:r>
    </w:p>
    <w:p w14:paraId="0837019C" w14:textId="4A503988"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lastRenderedPageBreak/>
        <w:t>5.2.5</w:t>
      </w:r>
      <w:r w:rsidR="00591215">
        <w:rPr>
          <w:rFonts w:eastAsia="Arial Unicode MS" w:cs="Arial"/>
          <w:bCs/>
          <w:sz w:val="23"/>
          <w:szCs w:val="23"/>
        </w:rPr>
        <w:t xml:space="preserve">. </w:t>
      </w:r>
      <w:r w:rsidR="00591215">
        <w:rPr>
          <w:rFonts w:cs="Arial"/>
          <w:sz w:val="24"/>
          <w:szCs w:val="24"/>
        </w:rPr>
        <w:t>A Contratada, independentemente da atuação do Fiscal do Contrato, não se eximirá de suas responsabilidades quanto à execução dos serviços, responsabilizando-se pelo fiel cumprimento das obrigações constantes neste Termo de Referência</w:t>
      </w:r>
      <w:r w:rsidR="000B5658" w:rsidRPr="007402D0">
        <w:rPr>
          <w:rFonts w:eastAsia="Arial Unicode MS" w:cs="Arial"/>
          <w:bCs/>
          <w:sz w:val="23"/>
          <w:szCs w:val="23"/>
        </w:rPr>
        <w:t>.</w:t>
      </w:r>
    </w:p>
    <w:p w14:paraId="41457A4A" w14:textId="5C8E18E2"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5.2.6</w:t>
      </w:r>
      <w:r w:rsidR="00591215">
        <w:rPr>
          <w:rFonts w:eastAsia="Arial Unicode MS" w:cs="Arial"/>
          <w:bCs/>
          <w:sz w:val="23"/>
          <w:szCs w:val="23"/>
        </w:rPr>
        <w:t xml:space="preserve">. </w:t>
      </w:r>
      <w:r w:rsidR="00591215">
        <w:rPr>
          <w:rFonts w:cs="Arial"/>
          <w:sz w:val="24"/>
          <w:szCs w:val="24"/>
        </w:rPr>
        <w:t xml:space="preserve">A Contratada se responsabilizará </w:t>
      </w:r>
      <w:r w:rsidR="00591215">
        <w:rPr>
          <w:rFonts w:cs="Arial"/>
          <w:sz w:val="24"/>
          <w:szCs w:val="24"/>
        </w:rPr>
        <w:t>pela idoneidade</w:t>
      </w:r>
      <w:r w:rsidR="00591215">
        <w:rPr>
          <w:rFonts w:cs="Arial"/>
          <w:sz w:val="24"/>
          <w:szCs w:val="24"/>
        </w:rPr>
        <w:t xml:space="preserve"> e pelo comportamento de seus profissionais, prepostos ou subordinados, e, ainda, por quaisquer prejuízos que sejam causados à Cesama</w:t>
      </w:r>
      <w:r w:rsidR="000B5658" w:rsidRPr="007402D0">
        <w:rPr>
          <w:rFonts w:eastAsia="Arial Unicode MS" w:cs="Arial"/>
          <w:bCs/>
          <w:sz w:val="23"/>
          <w:szCs w:val="23"/>
        </w:rPr>
        <w:t>.</w:t>
      </w:r>
    </w:p>
    <w:p w14:paraId="217140B3" w14:textId="0A02C279" w:rsidR="000B5658"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5.2.7</w:t>
      </w:r>
      <w:r w:rsidR="00591215">
        <w:rPr>
          <w:rFonts w:eastAsia="Arial Unicode MS" w:cs="Arial"/>
          <w:bCs/>
          <w:sz w:val="23"/>
          <w:szCs w:val="23"/>
        </w:rPr>
        <w:t xml:space="preserve">. </w:t>
      </w:r>
      <w:r w:rsidR="00591215">
        <w:rPr>
          <w:rFonts w:cs="Arial"/>
          <w:sz w:val="24"/>
          <w:szCs w:val="24"/>
        </w:rPr>
        <w:t>A Contratada se responsabilizará pela permanente manutenção de validade da documentação: Jurídica, Fiscal, Técnica e Econômico-Financeira da empresa assim como pela atualização da formação técnica de seus profissionais</w:t>
      </w:r>
      <w:r w:rsidR="000B5658" w:rsidRPr="007402D0">
        <w:rPr>
          <w:rFonts w:eastAsia="Arial Unicode MS" w:cs="Arial"/>
          <w:bCs/>
          <w:sz w:val="23"/>
          <w:szCs w:val="23"/>
        </w:rPr>
        <w:t>.</w:t>
      </w:r>
    </w:p>
    <w:p w14:paraId="26EB5F3F" w14:textId="23B91263" w:rsidR="00591215" w:rsidRPr="007402D0" w:rsidRDefault="00591215" w:rsidP="007402D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5.2.8. </w:t>
      </w:r>
      <w:r>
        <w:rPr>
          <w:rFonts w:cs="Arial"/>
          <w:sz w:val="24"/>
          <w:szCs w:val="24"/>
        </w:rPr>
        <w:t>A Contratada deverá manter sob sua exclusa responsabilidade toda a supervisão e direção da execução completa e eficiente do contrato</w:t>
      </w:r>
      <w:r>
        <w:rPr>
          <w:rFonts w:eastAsia="Arial Unicode MS" w:cs="Arial"/>
          <w:bCs/>
          <w:sz w:val="23"/>
          <w:szCs w:val="23"/>
        </w:rPr>
        <w:t xml:space="preserve"> </w:t>
      </w:r>
    </w:p>
    <w:p w14:paraId="10CBE860" w14:textId="6A9A35D6"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591215">
        <w:rPr>
          <w:rFonts w:eastAsia="Arial Unicode MS" w:cs="Arial"/>
          <w:bCs/>
          <w:sz w:val="23"/>
          <w:szCs w:val="23"/>
        </w:rPr>
        <w:t>9</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14:paraId="799E5A14" w14:textId="5F7055F0" w:rsidR="00BA4949" w:rsidRPr="007402D0"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591215">
        <w:rPr>
          <w:rFonts w:eastAsia="Arial Unicode MS" w:cs="Arial"/>
          <w:bCs/>
          <w:sz w:val="23"/>
          <w:szCs w:val="23"/>
        </w:rPr>
        <w:t>10</w:t>
      </w:r>
      <w:r w:rsidR="00E43E97" w:rsidRPr="007402D0">
        <w:rPr>
          <w:rFonts w:eastAsia="Arial Unicode MS" w:cs="Arial"/>
          <w:bCs/>
          <w:sz w:val="23"/>
          <w:szCs w:val="23"/>
        </w:rPr>
        <w:t>.</w:t>
      </w:r>
      <w:r w:rsidR="00591215" w:rsidRPr="00591215">
        <w:rPr>
          <w:rFonts w:cs="Arial"/>
          <w:sz w:val="24"/>
          <w:szCs w:val="24"/>
        </w:rPr>
        <w:t xml:space="preserve"> </w:t>
      </w:r>
      <w:r w:rsidR="00591215">
        <w:rPr>
          <w:rFonts w:cs="Arial"/>
          <w:sz w:val="24"/>
          <w:szCs w:val="24"/>
        </w:rPr>
        <w:t>A Contratada não poderá transferir à outrem, no todo ou em parte, o objeto da presente contratação</w:t>
      </w:r>
      <w:r w:rsidRPr="007402D0">
        <w:rPr>
          <w:rFonts w:eastAsia="Arial Unicode MS" w:cs="Arial"/>
          <w:bCs/>
          <w:sz w:val="23"/>
          <w:szCs w:val="23"/>
        </w:rPr>
        <w:t>.</w:t>
      </w:r>
    </w:p>
    <w:p w14:paraId="4AF29BBD" w14:textId="0C35359E" w:rsidR="00C55636"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7402D0" w:rsidRPr="007402D0">
        <w:rPr>
          <w:rFonts w:eastAsia="Arial Unicode MS" w:cs="Arial"/>
          <w:bCs/>
          <w:sz w:val="23"/>
          <w:szCs w:val="23"/>
        </w:rPr>
        <w:t>1</w:t>
      </w:r>
      <w:r w:rsidR="00591215">
        <w:rPr>
          <w:rFonts w:eastAsia="Arial Unicode MS" w:cs="Arial"/>
          <w:bCs/>
          <w:sz w:val="23"/>
          <w:szCs w:val="23"/>
        </w:rPr>
        <w:t>1</w:t>
      </w:r>
      <w:r w:rsidR="00E43E97" w:rsidRPr="007402D0">
        <w:rPr>
          <w:rFonts w:eastAsia="Arial Unicode MS" w:cs="Arial"/>
          <w:bCs/>
          <w:sz w:val="23"/>
          <w:szCs w:val="23"/>
        </w:rPr>
        <w:t>.</w:t>
      </w:r>
      <w:r w:rsidR="00591215" w:rsidRPr="00591215">
        <w:rPr>
          <w:rFonts w:cs="Arial"/>
          <w:sz w:val="24"/>
          <w:szCs w:val="24"/>
        </w:rPr>
        <w:t xml:space="preserve"> </w:t>
      </w:r>
      <w:r w:rsidR="00591215">
        <w:rPr>
          <w:rFonts w:cs="Arial"/>
          <w:sz w:val="24"/>
          <w:szCs w:val="24"/>
        </w:rPr>
        <w:t>À Contratada serão vedados, sob pena de rescisão e aplicação de qualquer outra penalidade cabível, a divulgação e o fornecimento de dados e informações referentes à prestação de serviços objeto do contrato</w:t>
      </w:r>
      <w:r w:rsidRPr="007402D0">
        <w:rPr>
          <w:rFonts w:eastAsia="Arial Unicode MS" w:cs="Arial"/>
          <w:bCs/>
          <w:sz w:val="23"/>
          <w:szCs w:val="23"/>
        </w:rPr>
        <w:t>.</w:t>
      </w:r>
    </w:p>
    <w:p w14:paraId="70569EA6" w14:textId="5F22A949" w:rsidR="00591215" w:rsidRPr="00591215" w:rsidRDefault="00591215" w:rsidP="007402D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5.2.12. </w:t>
      </w:r>
      <w:r>
        <w:rPr>
          <w:rFonts w:cs="Arial"/>
          <w:sz w:val="24"/>
          <w:szCs w:val="24"/>
        </w:rPr>
        <w:t xml:space="preserve">A Contratada preservará a Cesama, mantendo-a salvo de </w:t>
      </w:r>
      <w:r>
        <w:rPr>
          <w:rFonts w:cs="Arial"/>
          <w:sz w:val="24"/>
          <w:szCs w:val="24"/>
        </w:rPr>
        <w:t>quaisquer demandas</w:t>
      </w:r>
      <w:r>
        <w:rPr>
          <w:rFonts w:cs="Arial"/>
          <w:sz w:val="24"/>
          <w:szCs w:val="24"/>
        </w:rPr>
        <w:t>, reivindicações, queixas e representações de qualquer natureza, decorrentes de sua ação</w:t>
      </w:r>
      <w:r>
        <w:rPr>
          <w:rFonts w:cs="Arial"/>
          <w:sz w:val="24"/>
          <w:szCs w:val="24"/>
        </w:rPr>
        <w:t>.</w:t>
      </w:r>
    </w:p>
    <w:p w14:paraId="6E797FC7" w14:textId="67BE748F" w:rsidR="00591215" w:rsidRDefault="00591215" w:rsidP="00591215">
      <w:pPr>
        <w:autoSpaceDE w:val="0"/>
        <w:autoSpaceDN w:val="0"/>
        <w:adjustRightInd w:val="0"/>
        <w:spacing w:before="120" w:line="360" w:lineRule="auto"/>
        <w:rPr>
          <w:rFonts w:cs="Arial"/>
          <w:sz w:val="24"/>
          <w:szCs w:val="24"/>
        </w:rPr>
      </w:pPr>
      <w:r>
        <w:rPr>
          <w:rFonts w:cs="Arial"/>
          <w:sz w:val="24"/>
          <w:szCs w:val="24"/>
        </w:rPr>
        <w:t xml:space="preserve">5.2.13. </w:t>
      </w:r>
      <w:r>
        <w:rPr>
          <w:rFonts w:cs="Arial"/>
          <w:sz w:val="24"/>
          <w:szCs w:val="24"/>
        </w:rPr>
        <w:t>São de exclusiva responsabilidade da Contratada todas as despesas com custos diretos e indiretos requeridos para a execução dos serviços objeto do contrato.</w:t>
      </w:r>
    </w:p>
    <w:p w14:paraId="4627ECA7" w14:textId="7D82C6AA" w:rsidR="00591215" w:rsidRDefault="00591215" w:rsidP="00591215">
      <w:pPr>
        <w:autoSpaceDE w:val="0"/>
        <w:autoSpaceDN w:val="0"/>
        <w:adjustRightInd w:val="0"/>
        <w:spacing w:before="120" w:line="360" w:lineRule="auto"/>
        <w:rPr>
          <w:rFonts w:cs="Arial"/>
          <w:sz w:val="24"/>
          <w:szCs w:val="24"/>
        </w:rPr>
      </w:pPr>
      <w:r>
        <w:rPr>
          <w:rFonts w:cs="Arial"/>
          <w:sz w:val="24"/>
          <w:szCs w:val="24"/>
        </w:rPr>
        <w:t>5.2.1</w:t>
      </w:r>
      <w:r>
        <w:rPr>
          <w:rFonts w:cs="Arial"/>
          <w:sz w:val="24"/>
          <w:szCs w:val="24"/>
        </w:rPr>
        <w:t>4</w:t>
      </w:r>
      <w:r>
        <w:rPr>
          <w:rFonts w:cs="Arial"/>
          <w:sz w:val="24"/>
          <w:szCs w:val="24"/>
        </w:rPr>
        <w:t>. A Contratada deverá executar serviços com alto padrão de qualidade, de modo a atender as exigências da Cesama, utilizando profissionais especializados, cabendo-lhe total e exclusiva responsabilidade pelo integral atendimento de toda legislação que rege a execução deste contrato, com ênfase na constitucional, tributária, civil, previdenciária e trabalhista.</w:t>
      </w:r>
    </w:p>
    <w:p w14:paraId="302E67AC" w14:textId="77777777"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lastRenderedPageBreak/>
        <w:t>CLÁUSULA SEXTA: DAS ALTERAÇÕES</w:t>
      </w:r>
    </w:p>
    <w:p w14:paraId="7F4C0207" w14:textId="77777777"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14:paraId="21F6D0DD" w14:textId="77777777" w:rsidR="007402D0" w:rsidRPr="00E61E11" w:rsidRDefault="007402D0" w:rsidP="003D377B">
      <w:pPr>
        <w:spacing w:before="120" w:line="360" w:lineRule="auto"/>
        <w:rPr>
          <w:rFonts w:cs="Arial"/>
          <w:sz w:val="23"/>
          <w:szCs w:val="23"/>
        </w:rPr>
      </w:pPr>
    </w:p>
    <w:p w14:paraId="14B76DC1" w14:textId="77777777"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14:paraId="5BFA32D1" w14:textId="77777777"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14:paraId="287C747D"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498D9CDA"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14:paraId="58C72EEF"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14:paraId="6C607B8F"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14:paraId="4C711D0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14:paraId="2A72732D"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14:paraId="03B94797"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14:paraId="75FC0ED8"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14:paraId="61D26E0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60D2E7D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X. em razão da dissolução do CONTRATADO;</w:t>
      </w:r>
    </w:p>
    <w:p w14:paraId="16141365"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14:paraId="1B38D4B2"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6E4483AF"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AC534A" w:rsidRPr="00E61E11">
        <w:rPr>
          <w:rFonts w:eastAsia="Arial Unicode MS" w:cs="Arial"/>
          <w:bCs/>
          <w:color w:val="FF0000"/>
          <w:sz w:val="23"/>
          <w:szCs w:val="23"/>
        </w:rPr>
        <w:t>10</w:t>
      </w:r>
      <w:r w:rsidRPr="00E61E11">
        <w:rPr>
          <w:rFonts w:eastAsia="Arial Unicode MS" w:cs="Arial"/>
          <w:bCs/>
          <w:color w:val="FF0000"/>
          <w:sz w:val="23"/>
          <w:szCs w:val="23"/>
        </w:rPr>
        <w:t xml:space="preserve"> (</w:t>
      </w:r>
      <w:r w:rsidR="00AC534A" w:rsidRPr="00E61E11">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w:t>
      </w:r>
    </w:p>
    <w:p w14:paraId="557CB44E"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2C1DE52F" w14:textId="77777777"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14:paraId="11EE158B" w14:textId="77777777"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F07DCC" w:rsidRPr="00E61E11">
        <w:rPr>
          <w:rFonts w:cs="Arial"/>
          <w:sz w:val="23"/>
          <w:szCs w:val="23"/>
        </w:rPr>
        <w:t>a</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14:paraId="75BD2453" w14:textId="77777777"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74277225" w14:textId="77777777" w:rsidR="00DE3DB2" w:rsidRPr="00E61E11"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14:paraId="2852E829" w14:textId="77777777" w:rsidR="00DE3DB2" w:rsidRPr="00E61E11" w:rsidRDefault="00DE3DB2" w:rsidP="00DE3DB2">
      <w:pPr>
        <w:spacing w:before="120" w:line="360" w:lineRule="auto"/>
        <w:rPr>
          <w:rFonts w:cs="Arial"/>
          <w:sz w:val="23"/>
          <w:szCs w:val="23"/>
        </w:rPr>
      </w:pPr>
      <w:r w:rsidRPr="00E61E11">
        <w:rPr>
          <w:rFonts w:cs="Arial"/>
          <w:sz w:val="23"/>
          <w:szCs w:val="23"/>
        </w:rPr>
        <w:t>9.1 A CONTRATADA declara, sob as penas da lei, não haver, até a presente data, qualquer impedimento à presente contratação ou mesmo à execução de alguma cláusula ou condição do instrumento ora pactuado.</w:t>
      </w:r>
    </w:p>
    <w:p w14:paraId="0FA123F8" w14:textId="77777777" w:rsidR="00DE3DB2" w:rsidRPr="00E61E11" w:rsidRDefault="00DE3DB2" w:rsidP="00DE3DB2">
      <w:pPr>
        <w:spacing w:before="120" w:line="360" w:lineRule="auto"/>
        <w:rPr>
          <w:rFonts w:cs="Arial"/>
          <w:sz w:val="23"/>
          <w:szCs w:val="23"/>
        </w:rPr>
      </w:pPr>
      <w:r w:rsidRPr="00E61E11">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w:t>
      </w:r>
      <w:r w:rsidRPr="00E61E11">
        <w:rPr>
          <w:rFonts w:cs="Arial"/>
          <w:sz w:val="23"/>
          <w:szCs w:val="23"/>
        </w:rPr>
        <w:lastRenderedPageBreak/>
        <w:t>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3EDA7FA" w14:textId="77777777" w:rsidR="00DE3DB2" w:rsidRPr="00E61E11" w:rsidRDefault="00DE3DB2" w:rsidP="00DE3DB2">
      <w:pPr>
        <w:spacing w:before="120" w:line="360" w:lineRule="auto"/>
        <w:rPr>
          <w:rFonts w:cs="Arial"/>
          <w:sz w:val="23"/>
          <w:szCs w:val="23"/>
        </w:rPr>
      </w:pPr>
      <w:r w:rsidRPr="00E61E11">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F51F537" w14:textId="77777777" w:rsidR="00DE3DB2" w:rsidRPr="00E61E11" w:rsidRDefault="00DE3DB2" w:rsidP="00DE3DB2">
      <w:pPr>
        <w:spacing w:before="120" w:line="360" w:lineRule="auto"/>
        <w:rPr>
          <w:rFonts w:cs="Arial"/>
          <w:sz w:val="23"/>
          <w:szCs w:val="23"/>
        </w:rPr>
      </w:pPr>
      <w:r w:rsidRPr="00E61E11">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6391F30" w14:textId="77777777" w:rsidR="00DE3DB2" w:rsidRPr="00E61E11" w:rsidRDefault="00DE3DB2" w:rsidP="00DE3DB2">
      <w:pPr>
        <w:spacing w:before="120" w:line="360" w:lineRule="auto"/>
        <w:rPr>
          <w:rFonts w:cs="Arial"/>
          <w:sz w:val="23"/>
          <w:szCs w:val="23"/>
        </w:rPr>
      </w:pPr>
      <w:r w:rsidRPr="00E61E11">
        <w:rPr>
          <w:rFonts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86E56F9" w14:textId="77777777" w:rsidR="00DE3DB2" w:rsidRPr="00E61E11" w:rsidRDefault="00DE3DB2" w:rsidP="00DE3DB2">
      <w:pPr>
        <w:spacing w:before="120" w:line="360" w:lineRule="auto"/>
        <w:rPr>
          <w:rFonts w:cs="Arial"/>
          <w:sz w:val="23"/>
          <w:szCs w:val="23"/>
        </w:rPr>
      </w:pPr>
      <w:r w:rsidRPr="00E61E11">
        <w:rPr>
          <w:rFonts w:cs="Arial"/>
          <w:sz w:val="23"/>
          <w:szCs w:val="23"/>
        </w:rPr>
        <w:t>9.6 A CONTRATADA declara que não pratica e se obriga a não praticar quaisquer atos que violem a lei anticorrupção.</w:t>
      </w:r>
    </w:p>
    <w:p w14:paraId="5C0B3C76" w14:textId="77777777" w:rsidR="00DE3DB2" w:rsidRPr="00E61E11" w:rsidRDefault="00DE3DB2" w:rsidP="00DE3DB2">
      <w:pPr>
        <w:spacing w:before="120" w:line="360" w:lineRule="auto"/>
        <w:rPr>
          <w:rFonts w:cs="Arial"/>
          <w:sz w:val="23"/>
          <w:szCs w:val="23"/>
        </w:rPr>
      </w:pPr>
      <w:r w:rsidRPr="00E61E11">
        <w:rPr>
          <w:rFonts w:cs="Arial"/>
          <w:sz w:val="23"/>
          <w:szCs w:val="23"/>
        </w:rPr>
        <w:t>9.7 A CONTRATADA concorda em fornecer prontamente, sempre que solicitada, evidência de que está atuando diligentemente na prevenção de práticas que possam violar as leis anticorrupção.</w:t>
      </w:r>
    </w:p>
    <w:p w14:paraId="361B68F0" w14:textId="77777777" w:rsidR="00DE3DB2" w:rsidRPr="00E61E11" w:rsidRDefault="00DE3DB2" w:rsidP="00DE3DB2">
      <w:pPr>
        <w:spacing w:before="120" w:line="360" w:lineRule="auto"/>
        <w:rPr>
          <w:rFonts w:cs="Arial"/>
          <w:sz w:val="23"/>
          <w:szCs w:val="23"/>
        </w:rPr>
      </w:pPr>
      <w:r w:rsidRPr="00E61E11">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4959282" w14:textId="77777777" w:rsidR="00DE3DB2" w:rsidRPr="00E61E11" w:rsidRDefault="00DE3DB2" w:rsidP="00DE3DB2">
      <w:pPr>
        <w:spacing w:before="120" w:line="360" w:lineRule="auto"/>
        <w:rPr>
          <w:rFonts w:cs="Arial"/>
          <w:sz w:val="23"/>
          <w:szCs w:val="23"/>
        </w:rPr>
      </w:pPr>
      <w:r w:rsidRPr="00E61E11">
        <w:rPr>
          <w:rFonts w:cs="Arial"/>
          <w:sz w:val="23"/>
          <w:szCs w:val="23"/>
        </w:rPr>
        <w:t xml:space="preserve">9.9 A CONTRATADA concorda que o CONTRATANTE terá o direito de, sempre que julgar necessário, com auxílio de auditores, auditar todos os livros, registros, contas e documentações de suporte para verificar o cumprimento de quaisquer leis anticorrupção </w:t>
      </w:r>
      <w:r w:rsidRPr="00E61E11">
        <w:rPr>
          <w:rFonts w:cs="Arial"/>
          <w:sz w:val="23"/>
          <w:szCs w:val="23"/>
        </w:rPr>
        <w:lastRenderedPageBreak/>
        <w:t>aplicáveis, sendo que a CONTRATADA se compromete a cooperar totalmente com qualquer auditoria ou solicitação de documentos.</w:t>
      </w:r>
    </w:p>
    <w:p w14:paraId="09225E78" w14:textId="77777777" w:rsidR="00DE3DB2" w:rsidRPr="00E61E11" w:rsidRDefault="00DE3DB2" w:rsidP="00DE3DB2">
      <w:pPr>
        <w:spacing w:before="120" w:line="360" w:lineRule="auto"/>
        <w:rPr>
          <w:rFonts w:cs="Arial"/>
          <w:sz w:val="23"/>
          <w:szCs w:val="23"/>
        </w:rPr>
      </w:pPr>
      <w:r w:rsidRPr="00E61E11">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068EE1E3" w14:textId="77777777" w:rsidR="00DE3DB2" w:rsidRPr="00E61E11" w:rsidRDefault="00DE3DB2" w:rsidP="00DE3DB2">
      <w:pPr>
        <w:spacing w:before="120" w:line="360" w:lineRule="auto"/>
        <w:rPr>
          <w:rFonts w:cs="Arial"/>
          <w:sz w:val="23"/>
          <w:szCs w:val="23"/>
        </w:rPr>
      </w:pPr>
      <w:r w:rsidRPr="00E61E11">
        <w:rPr>
          <w:rFonts w:cs="Arial"/>
          <w:sz w:val="23"/>
          <w:szCs w:val="23"/>
        </w:rPr>
        <w:t>9.11 A CONTRATADA compromete-se a praticar a governança corporativa de modo a dar efetividade ao cumprimento das obrigações contratuais em observância à legislação aplicável.</w:t>
      </w:r>
    </w:p>
    <w:p w14:paraId="327C6F19" w14:textId="77777777" w:rsidR="00DE3DB2" w:rsidRPr="00E61E11" w:rsidRDefault="00DE3DB2" w:rsidP="00DE3DB2">
      <w:pPr>
        <w:spacing w:before="120" w:line="360" w:lineRule="auto"/>
        <w:rPr>
          <w:rFonts w:cs="Arial"/>
          <w:sz w:val="23"/>
          <w:szCs w:val="23"/>
        </w:rPr>
      </w:pPr>
      <w:r w:rsidRPr="00E61E11">
        <w:rPr>
          <w:rFonts w:cs="Arial"/>
          <w:sz w:val="23"/>
          <w:szCs w:val="23"/>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6ABEDD4F" w14:textId="77777777" w:rsidR="00DE3DB2" w:rsidRPr="00E61E11" w:rsidRDefault="00DE3DB2" w:rsidP="00DE3DB2">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DÉCIMA – DO FORO</w:t>
      </w:r>
    </w:p>
    <w:p w14:paraId="373D07A0" w14:textId="77777777" w:rsidR="00DE3DB2" w:rsidRPr="00E61E11" w:rsidRDefault="00DE3DB2" w:rsidP="00DE3DB2">
      <w:pPr>
        <w:spacing w:before="120" w:line="360" w:lineRule="auto"/>
        <w:rPr>
          <w:rFonts w:cs="Arial"/>
          <w:sz w:val="23"/>
          <w:szCs w:val="23"/>
        </w:rPr>
      </w:pPr>
      <w:r w:rsidRPr="00E61E11">
        <w:rPr>
          <w:rFonts w:cs="Arial"/>
          <w:sz w:val="23"/>
          <w:szCs w:val="23"/>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3B5A5C7E" w14:textId="77777777" w:rsidR="00DE3DB2" w:rsidRPr="00E61E11" w:rsidRDefault="00DE3DB2" w:rsidP="00DE3DB2">
      <w:pPr>
        <w:spacing w:before="120" w:line="360" w:lineRule="auto"/>
        <w:rPr>
          <w:rFonts w:cs="Arial"/>
          <w:iCs/>
          <w:sz w:val="23"/>
          <w:szCs w:val="23"/>
        </w:rPr>
      </w:pPr>
      <w:r w:rsidRPr="00E61E11">
        <w:rPr>
          <w:rFonts w:cs="Arial"/>
          <w:iCs/>
          <w:sz w:val="23"/>
          <w:szCs w:val="23"/>
        </w:rPr>
        <w:t>Por estarem assim justos e contratados, lavrou-se esta Carta Contrato, que vai assinada pelas partes, na presença de duas testemunhas.</w:t>
      </w:r>
    </w:p>
    <w:p w14:paraId="149B1FAC" w14:textId="77777777" w:rsidR="00E61E11" w:rsidRPr="00E61E11" w:rsidRDefault="00E61E11" w:rsidP="00DE3DB2">
      <w:pPr>
        <w:spacing w:before="120" w:line="360" w:lineRule="auto"/>
        <w:rPr>
          <w:rFonts w:cs="Arial"/>
          <w:iCs/>
          <w:sz w:val="23"/>
          <w:szCs w:val="23"/>
        </w:rPr>
      </w:pPr>
    </w:p>
    <w:p w14:paraId="1E1AD16B" w14:textId="77777777"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firstRow="1" w:lastRow="0" w:firstColumn="1" w:lastColumn="0" w:noHBand="0" w:noVBand="1"/>
      </w:tblPr>
      <w:tblGrid>
        <w:gridCol w:w="4535"/>
        <w:gridCol w:w="4537"/>
      </w:tblGrid>
      <w:tr w:rsidR="00C65B67" w:rsidRPr="00E61E11" w14:paraId="560F9539" w14:textId="77777777" w:rsidTr="00F34341">
        <w:trPr>
          <w:trHeight w:val="1154"/>
        </w:trPr>
        <w:tc>
          <w:tcPr>
            <w:tcW w:w="4535" w:type="dxa"/>
          </w:tcPr>
          <w:p w14:paraId="05E0B7BD" w14:textId="77777777" w:rsidR="00C90A8A" w:rsidRPr="00E61E11" w:rsidRDefault="00C90A8A" w:rsidP="005263E2">
            <w:pPr>
              <w:jc w:val="center"/>
              <w:rPr>
                <w:rFonts w:cs="Arial"/>
                <w:sz w:val="23"/>
                <w:szCs w:val="23"/>
              </w:rPr>
            </w:pPr>
          </w:p>
          <w:p w14:paraId="18F5742D" w14:textId="77777777" w:rsidR="00E61E11" w:rsidRDefault="00E61E11" w:rsidP="005263E2">
            <w:pPr>
              <w:jc w:val="center"/>
              <w:rPr>
                <w:rFonts w:cs="Arial"/>
                <w:sz w:val="23"/>
                <w:szCs w:val="23"/>
              </w:rPr>
            </w:pPr>
          </w:p>
          <w:p w14:paraId="1B76A3C3" w14:textId="77777777" w:rsidR="00CF4CE4" w:rsidRPr="00E61E11" w:rsidRDefault="00CF4CE4" w:rsidP="005263E2">
            <w:pPr>
              <w:jc w:val="center"/>
              <w:rPr>
                <w:rFonts w:cs="Arial"/>
                <w:sz w:val="23"/>
                <w:szCs w:val="23"/>
              </w:rPr>
            </w:pPr>
          </w:p>
          <w:p w14:paraId="31753945" w14:textId="77777777" w:rsidR="00E61E11" w:rsidRPr="00E61E11" w:rsidRDefault="00E61E11" w:rsidP="005263E2">
            <w:pPr>
              <w:jc w:val="center"/>
              <w:rPr>
                <w:rFonts w:cs="Arial"/>
                <w:sz w:val="23"/>
                <w:szCs w:val="23"/>
              </w:rPr>
            </w:pPr>
          </w:p>
          <w:p w14:paraId="7922E634" w14:textId="77777777" w:rsidR="003D377B" w:rsidRPr="00E61E11" w:rsidRDefault="00DE3DB2" w:rsidP="005263E2">
            <w:pPr>
              <w:jc w:val="center"/>
              <w:rPr>
                <w:rFonts w:cs="Arial"/>
                <w:sz w:val="23"/>
                <w:szCs w:val="23"/>
              </w:rPr>
            </w:pPr>
            <w:r w:rsidRPr="00E61E11">
              <w:rPr>
                <w:rFonts w:cs="Arial"/>
                <w:sz w:val="23"/>
                <w:szCs w:val="23"/>
              </w:rPr>
              <w:t>Júlio César Teixeira</w:t>
            </w:r>
          </w:p>
          <w:p w14:paraId="4AE6466F" w14:textId="77777777"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14:paraId="7F28FFBD" w14:textId="77777777" w:rsidR="00C90A8A" w:rsidRPr="00E61E11" w:rsidRDefault="00C90A8A" w:rsidP="005263E2">
            <w:pPr>
              <w:jc w:val="center"/>
              <w:rPr>
                <w:rFonts w:cs="Arial"/>
                <w:sz w:val="23"/>
                <w:szCs w:val="23"/>
              </w:rPr>
            </w:pPr>
          </w:p>
          <w:p w14:paraId="62E7F9AF" w14:textId="77777777" w:rsidR="00E61E11" w:rsidRDefault="00E61E11" w:rsidP="005263E2">
            <w:pPr>
              <w:jc w:val="center"/>
              <w:rPr>
                <w:rFonts w:cs="Arial"/>
                <w:sz w:val="23"/>
                <w:szCs w:val="23"/>
              </w:rPr>
            </w:pPr>
          </w:p>
          <w:p w14:paraId="7768988E" w14:textId="77777777" w:rsidR="00E61E11" w:rsidRPr="00E61E11" w:rsidRDefault="00E61E11" w:rsidP="003B0413">
            <w:pPr>
              <w:jc w:val="center"/>
              <w:rPr>
                <w:rFonts w:cs="Arial"/>
                <w:b/>
                <w:sz w:val="23"/>
                <w:szCs w:val="23"/>
                <w:lang w:eastAsia="pt-BR"/>
              </w:rPr>
            </w:pPr>
          </w:p>
          <w:p w14:paraId="08CBE3E7" w14:textId="77777777" w:rsidR="003744F5" w:rsidRDefault="003744F5" w:rsidP="003B0413">
            <w:pPr>
              <w:jc w:val="center"/>
              <w:rPr>
                <w:rFonts w:cs="Arial"/>
                <w:sz w:val="23"/>
                <w:szCs w:val="23"/>
                <w:lang w:eastAsia="pt-BR"/>
              </w:rPr>
            </w:pPr>
            <w:r>
              <w:rPr>
                <w:rFonts w:cs="Arial"/>
                <w:sz w:val="23"/>
                <w:szCs w:val="23"/>
                <w:lang w:eastAsia="pt-BR"/>
              </w:rPr>
              <w:t>Viviane da Silva Santos</w:t>
            </w:r>
            <w:r>
              <w:rPr>
                <w:rFonts w:cs="Arial"/>
                <w:sz w:val="23"/>
                <w:szCs w:val="23"/>
                <w:lang w:eastAsia="pt-BR"/>
              </w:rPr>
              <w:t xml:space="preserve"> </w:t>
            </w:r>
          </w:p>
          <w:p w14:paraId="6E693B29" w14:textId="6118A056" w:rsidR="003D377B" w:rsidRPr="00BB7363" w:rsidRDefault="003744F5" w:rsidP="003B0413">
            <w:pPr>
              <w:jc w:val="center"/>
              <w:rPr>
                <w:rFonts w:cs="Arial"/>
                <w:sz w:val="23"/>
                <w:szCs w:val="23"/>
              </w:rPr>
            </w:pPr>
            <w:r>
              <w:rPr>
                <w:rFonts w:cs="Arial"/>
                <w:sz w:val="23"/>
                <w:szCs w:val="23"/>
                <w:lang w:eastAsia="pt-BR"/>
              </w:rPr>
              <w:t>Escola Superior de Contabilidade, Tributos e RH Ltda</w:t>
            </w:r>
          </w:p>
        </w:tc>
      </w:tr>
    </w:tbl>
    <w:p w14:paraId="2EDC89E5" w14:textId="77777777" w:rsidR="00E61E11" w:rsidRDefault="00E61E11" w:rsidP="003D377B">
      <w:pPr>
        <w:spacing w:before="120" w:line="360" w:lineRule="auto"/>
        <w:rPr>
          <w:rFonts w:cs="Arial"/>
          <w:sz w:val="23"/>
          <w:szCs w:val="23"/>
        </w:rPr>
      </w:pPr>
    </w:p>
    <w:p w14:paraId="4AF9C174" w14:textId="77777777"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836D" w14:textId="77777777" w:rsidR="007D6732" w:rsidRDefault="007D6732">
      <w:r>
        <w:separator/>
      </w:r>
    </w:p>
  </w:endnote>
  <w:endnote w:type="continuationSeparator" w:id="0">
    <w:p w14:paraId="30E6FDAF" w14:textId="77777777" w:rsidR="007D6732" w:rsidRDefault="007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3556" w14:textId="12DDF2AF" w:rsidR="007D6732" w:rsidRPr="00262B4E" w:rsidRDefault="00486B08" w:rsidP="005D6C3D">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2654F90D" wp14:editId="38B1AA45">
              <wp:simplePos x="0" y="0"/>
              <wp:positionH relativeFrom="page">
                <wp:align>right</wp:align>
              </wp:positionH>
              <wp:positionV relativeFrom="paragraph">
                <wp:posOffset>-147955</wp:posOffset>
              </wp:positionV>
              <wp:extent cx="1343025" cy="247015"/>
              <wp:effectExtent l="0" t="0" r="9525" b="12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24E31FB2" w14:textId="77777777" w:rsidR="007D6732" w:rsidRDefault="007D67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4F90D"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14:paraId="24E31FB2" w14:textId="77777777" w:rsidR="007D6732" w:rsidRDefault="007D6732"/>
                </w:txbxContent>
              </v:textbox>
              <w10:wrap type="square" anchorx="page"/>
            </v:shape>
          </w:pict>
        </mc:Fallback>
      </mc:AlternateContent>
    </w:r>
    <w:bookmarkStart w:id="0" w:name="_Hlk72401293"/>
    <w:bookmarkStart w:id="1" w:name="_Hlk72401294"/>
    <w:r w:rsidR="007D6732" w:rsidRPr="00262B4E">
      <w:rPr>
        <w:rFonts w:cs="Arial"/>
        <w:b/>
        <w:color w:val="AEAAAA"/>
        <w:sz w:val="16"/>
        <w:szCs w:val="16"/>
      </w:rPr>
      <w:t>Companhia de Saneamento Municipal – Cesama</w:t>
    </w:r>
  </w:p>
  <w:p w14:paraId="00A3F8B1" w14:textId="77777777" w:rsidR="007D6732" w:rsidRPr="00262B4E" w:rsidRDefault="007D6732"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2D88469D" w14:textId="77777777" w:rsidR="007D6732" w:rsidRPr="00262B4E" w:rsidRDefault="007D6732"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6009C43C" w14:textId="77777777" w:rsidR="007D6732" w:rsidRPr="00262B4E" w:rsidRDefault="007D6732" w:rsidP="005D6C3D">
    <w:pPr>
      <w:pStyle w:val="Rodap"/>
      <w:tabs>
        <w:tab w:val="right" w:pos="8505"/>
      </w:tabs>
      <w:ind w:right="-1"/>
      <w:jc w:val="center"/>
      <w:rPr>
        <w:rFonts w:cs="Arial"/>
        <w:color w:val="AEAAAA"/>
        <w:sz w:val="16"/>
        <w:szCs w:val="16"/>
      </w:rPr>
    </w:pPr>
  </w:p>
  <w:p w14:paraId="71BA16E9" w14:textId="77777777" w:rsidR="007D6732" w:rsidRPr="00262B4E" w:rsidRDefault="007D6732"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6318" w14:textId="77777777" w:rsidR="007D6732" w:rsidRDefault="007D6732">
      <w:r>
        <w:separator/>
      </w:r>
    </w:p>
  </w:footnote>
  <w:footnote w:type="continuationSeparator" w:id="0">
    <w:p w14:paraId="69E9902F" w14:textId="77777777" w:rsidR="007D6732" w:rsidRDefault="007D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1AE0" w14:textId="77777777" w:rsidR="007D6732" w:rsidRDefault="007D673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5FF39F" w14:textId="77777777" w:rsidR="007D6732" w:rsidRDefault="007D673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451C" w14:textId="77777777" w:rsidR="007D6732" w:rsidRPr="00321CDA" w:rsidRDefault="007D6732" w:rsidP="00321CDA">
    <w:pPr>
      <w:pStyle w:val="Cabealho"/>
      <w:jc w:val="center"/>
    </w:pPr>
    <w:r w:rsidRPr="003B3FDB">
      <w:rPr>
        <w:noProof/>
        <w:sz w:val="16"/>
        <w:szCs w:val="16"/>
        <w:lang w:eastAsia="pt-BR"/>
      </w:rPr>
      <w:drawing>
        <wp:inline distT="0" distB="0" distL="0" distR="0" wp14:anchorId="1C7F7F19" wp14:editId="623BAC7C">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35D4769"/>
    <w:multiLevelType w:val="multilevel"/>
    <w:tmpl w:val="788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B15A90"/>
    <w:multiLevelType w:val="multilevel"/>
    <w:tmpl w:val="1B9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A13BF0"/>
    <w:multiLevelType w:val="multilevel"/>
    <w:tmpl w:val="44A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E629A3"/>
    <w:multiLevelType w:val="multilevel"/>
    <w:tmpl w:val="1B6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5037A"/>
    <w:multiLevelType w:val="multilevel"/>
    <w:tmpl w:val="1E6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D495C"/>
    <w:multiLevelType w:val="multilevel"/>
    <w:tmpl w:val="0E1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B1A6F"/>
    <w:multiLevelType w:val="multilevel"/>
    <w:tmpl w:val="7DB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31EBA"/>
    <w:multiLevelType w:val="multilevel"/>
    <w:tmpl w:val="1E2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A8479E"/>
    <w:multiLevelType w:val="multilevel"/>
    <w:tmpl w:val="7EA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E032F"/>
    <w:multiLevelType w:val="hybridMultilevel"/>
    <w:tmpl w:val="9B20C8B6"/>
    <w:lvl w:ilvl="0" w:tplc="7DF6DD86">
      <w:start w:val="1"/>
      <w:numFmt w:val="lowerLetter"/>
      <w:lvlText w:val="%1)"/>
      <w:lvlJc w:val="left"/>
      <w:pPr>
        <w:ind w:left="720" w:hanging="360"/>
      </w:pPr>
      <w:rPr>
        <w:rFonts w:ascii="Arial" w:hAnsi="Arial" w:cs="Arial"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28AC085D"/>
    <w:multiLevelType w:val="multilevel"/>
    <w:tmpl w:val="1AD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C062C02"/>
    <w:multiLevelType w:val="multilevel"/>
    <w:tmpl w:val="166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F4F3493"/>
    <w:multiLevelType w:val="multilevel"/>
    <w:tmpl w:val="3A3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27" w15:restartNumberingAfterBreak="0">
    <w:nsid w:val="4145307B"/>
    <w:multiLevelType w:val="multilevel"/>
    <w:tmpl w:val="374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602D30"/>
    <w:multiLevelType w:val="multilevel"/>
    <w:tmpl w:val="741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AB56B7"/>
    <w:multiLevelType w:val="multilevel"/>
    <w:tmpl w:val="06C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4EE01B28"/>
    <w:multiLevelType w:val="multilevel"/>
    <w:tmpl w:val="F3B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CA45182"/>
    <w:multiLevelType w:val="multilevel"/>
    <w:tmpl w:val="3D10F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080646"/>
    <w:multiLevelType w:val="multilevel"/>
    <w:tmpl w:val="D9E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97B9B"/>
    <w:multiLevelType w:val="multilevel"/>
    <w:tmpl w:val="6E5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862294"/>
    <w:multiLevelType w:val="multilevel"/>
    <w:tmpl w:val="809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76789B"/>
    <w:multiLevelType w:val="multilevel"/>
    <w:tmpl w:val="3FE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5657F5D"/>
    <w:multiLevelType w:val="multilevel"/>
    <w:tmpl w:val="C49053CC"/>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5" w15:restartNumberingAfterBreak="0">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6"/>
  </w:num>
  <w:num w:numId="3">
    <w:abstractNumId w:val="5"/>
  </w:num>
  <w:num w:numId="4">
    <w:abstractNumId w:val="6"/>
  </w:num>
  <w:num w:numId="5">
    <w:abstractNumId w:val="35"/>
  </w:num>
  <w:num w:numId="6">
    <w:abstractNumId w:val="32"/>
  </w:num>
  <w:num w:numId="7">
    <w:abstractNumId w:val="30"/>
  </w:num>
  <w:num w:numId="8">
    <w:abstractNumId w:val="41"/>
  </w:num>
  <w:num w:numId="9">
    <w:abstractNumId w:val="21"/>
  </w:num>
  <w:num w:numId="10">
    <w:abstractNumId w:val="28"/>
  </w:num>
  <w:num w:numId="11">
    <w:abstractNumId w:val="25"/>
  </w:num>
  <w:num w:numId="12">
    <w:abstractNumId w:val="23"/>
  </w:num>
  <w:num w:numId="13">
    <w:abstractNumId w:val="26"/>
  </w:num>
  <w:num w:numId="14">
    <w:abstractNumId w:val="47"/>
  </w:num>
  <w:num w:numId="15">
    <w:abstractNumId w:val="37"/>
  </w:num>
  <w:num w:numId="16">
    <w:abstractNumId w:val="43"/>
  </w:num>
  <w:num w:numId="17">
    <w:abstractNumId w:val="11"/>
  </w:num>
  <w:num w:numId="18">
    <w:abstractNumId w:val="2"/>
  </w:num>
  <w:num w:numId="19">
    <w:abstractNumId w:val="45"/>
  </w:num>
  <w:num w:numId="20">
    <w:abstractNumId w:val="10"/>
  </w:num>
  <w:num w:numId="21">
    <w:abstractNumId w:val="13"/>
  </w:num>
  <w:num w:numId="22">
    <w:abstractNumId w:val="3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9"/>
  </w:num>
  <w:num w:numId="26">
    <w:abstractNumId w:val="16"/>
  </w:num>
  <w:num w:numId="27">
    <w:abstractNumId w:val="15"/>
  </w:num>
  <w:num w:numId="28">
    <w:abstractNumId w:val="27"/>
  </w:num>
  <w:num w:numId="29">
    <w:abstractNumId w:val="8"/>
  </w:num>
  <w:num w:numId="30">
    <w:abstractNumId w:val="40"/>
  </w:num>
  <w:num w:numId="31">
    <w:abstractNumId w:val="31"/>
  </w:num>
  <w:num w:numId="32">
    <w:abstractNumId w:val="14"/>
  </w:num>
  <w:num w:numId="33">
    <w:abstractNumId w:val="24"/>
  </w:num>
  <w:num w:numId="34">
    <w:abstractNumId w:val="42"/>
  </w:num>
  <w:num w:numId="35">
    <w:abstractNumId w:val="22"/>
  </w:num>
  <w:num w:numId="36">
    <w:abstractNumId w:val="18"/>
  </w:num>
  <w:num w:numId="37">
    <w:abstractNumId w:val="38"/>
  </w:num>
  <w:num w:numId="38">
    <w:abstractNumId w:val="29"/>
  </w:num>
  <w:num w:numId="39">
    <w:abstractNumId w:val="17"/>
  </w:num>
  <w:num w:numId="40">
    <w:abstractNumId w:val="33"/>
  </w:num>
  <w:num w:numId="41">
    <w:abstractNumId w:val="39"/>
  </w:num>
  <w:num w:numId="42">
    <w:abstractNumId w:val="20"/>
  </w:num>
  <w:num w:numId="43">
    <w:abstractNumId w:val="12"/>
  </w:num>
  <w:num w:numId="44">
    <w:abstractNumId w:val="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9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2332"/>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76B3B"/>
    <w:rsid w:val="0028009F"/>
    <w:rsid w:val="00281CEB"/>
    <w:rsid w:val="0028350A"/>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44F5"/>
    <w:rsid w:val="0037730C"/>
    <w:rsid w:val="00377440"/>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473"/>
    <w:rsid w:val="00466E6D"/>
    <w:rsid w:val="00467B6C"/>
    <w:rsid w:val="004707F9"/>
    <w:rsid w:val="004721C0"/>
    <w:rsid w:val="0048292F"/>
    <w:rsid w:val="00484381"/>
    <w:rsid w:val="00484E5D"/>
    <w:rsid w:val="00486B08"/>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1215"/>
    <w:rsid w:val="005949D5"/>
    <w:rsid w:val="00597ED3"/>
    <w:rsid w:val="005A43D2"/>
    <w:rsid w:val="005B19EB"/>
    <w:rsid w:val="005B393A"/>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2E41"/>
    <w:rsid w:val="00605435"/>
    <w:rsid w:val="006058A5"/>
    <w:rsid w:val="00606192"/>
    <w:rsid w:val="00606F88"/>
    <w:rsid w:val="00611833"/>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732"/>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C7"/>
    <w:rsid w:val="00E014D4"/>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1"/>
    <o:shapelayout v:ext="edit">
      <o:idmap v:ext="edit" data="1"/>
    </o:shapelayout>
  </w:shapeDefaults>
  <w:decimalSymbol w:val=","/>
  <w:listSeparator w:val=";"/>
  <w14:docId w14:val="73418279"/>
  <w15:docId w15:val="{68769459-5AA6-4E52-B6B5-921DA08A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1877331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453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inamento@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2947</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2021-08-30T19:43:00Z</cp:lastPrinted>
  <dcterms:created xsi:type="dcterms:W3CDTF">2021-11-04T20:42:00Z</dcterms:created>
  <dcterms:modified xsi:type="dcterms:W3CDTF">2021-11-04T21:38:00Z</dcterms:modified>
</cp:coreProperties>
</file>